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7CD" w:rsidRDefault="002637CD">
      <w:pPr>
        <w:pStyle w:val="Corpotesto"/>
        <w:rPr>
          <w:rFonts w:ascii="Times New Roman"/>
          <w:b w:val="0"/>
          <w:sz w:val="12"/>
        </w:rPr>
      </w:pPr>
      <w:bookmarkStart w:id="0" w:name="_GoBack"/>
      <w:bookmarkEnd w:id="0"/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A1116F" w:rsidRDefault="00A1116F" w:rsidP="00A1116F">
      <w:pPr>
        <w:pStyle w:val="Corpotesto"/>
        <w:tabs>
          <w:tab w:val="left" w:pos="2474"/>
        </w:tabs>
        <w:spacing w:before="94"/>
        <w:ind w:left="181"/>
      </w:pPr>
      <w:r>
        <w:t>Responsabile</w:t>
      </w:r>
      <w:r>
        <w:tab/>
        <w:t>1 LANATI</w:t>
      </w:r>
      <w:r>
        <w:rPr>
          <w:spacing w:val="-1"/>
        </w:rPr>
        <w:t xml:space="preserve"> </w:t>
      </w:r>
      <w:r>
        <w:t>ELISABETTA</w:t>
      </w:r>
    </w:p>
    <w:p w:rsidR="002637CD" w:rsidRDefault="002637CD">
      <w:pPr>
        <w:spacing w:before="2" w:after="1"/>
        <w:rPr>
          <w:b/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5"/>
        <w:gridCol w:w="4265"/>
        <w:gridCol w:w="3387"/>
        <w:gridCol w:w="1410"/>
        <w:gridCol w:w="1410"/>
        <w:gridCol w:w="1410"/>
        <w:gridCol w:w="1403"/>
      </w:tblGrid>
      <w:tr w:rsidR="002637CD">
        <w:trPr>
          <w:trHeight w:val="425"/>
        </w:trPr>
        <w:tc>
          <w:tcPr>
            <w:tcW w:w="217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3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00.00-0.00.00.00.000</w:t>
            </w:r>
          </w:p>
        </w:tc>
        <w:tc>
          <w:tcPr>
            <w:tcW w:w="7652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694"/>
              <w:rPr>
                <w:sz w:val="16"/>
              </w:rPr>
            </w:pPr>
            <w:r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DISAVANZO DI</w:t>
            </w:r>
            <w:r>
              <w:rPr>
                <w:spacing w:val="-17"/>
                <w:sz w:val="16"/>
              </w:rPr>
              <w:t xml:space="preserve"> </w:t>
            </w:r>
            <w:r>
              <w:rPr>
                <w:sz w:val="16"/>
              </w:rPr>
              <w:t>AMMINISTRAZIONE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20.845,00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20.845,00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20.845,00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2637CD">
        <w:trPr>
          <w:trHeight w:val="142"/>
        </w:trPr>
        <w:tc>
          <w:tcPr>
            <w:tcW w:w="2175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0</w:t>
            </w:r>
          </w:p>
        </w:tc>
        <w:tc>
          <w:tcPr>
            <w:tcW w:w="42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99" w:right="1659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Programma 0</w:t>
            </w:r>
          </w:p>
        </w:tc>
        <w:tc>
          <w:tcPr>
            <w:tcW w:w="33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655" w:right="1264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Titolo 0</w:t>
            </w:r>
          </w:p>
        </w:tc>
        <w:tc>
          <w:tcPr>
            <w:tcW w:w="5633" w:type="dxa"/>
            <w:gridSpan w:val="4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0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01.02-1.01.01.01.002</w:t>
            </w:r>
          </w:p>
          <w:p w:rsidR="002637CD" w:rsidRDefault="00A1116F">
            <w:pPr>
              <w:pStyle w:val="TableParagraph"/>
              <w:spacing w:line="162" w:lineRule="exact"/>
              <w:ind w:left="50" w:right="38"/>
              <w:rPr>
                <w:sz w:val="14"/>
              </w:rPr>
            </w:pPr>
            <w:r>
              <w:rPr>
                <w:sz w:val="14"/>
              </w:rPr>
              <w:t>Voci stipendiali corrisposte al personale a tempo indeterminato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100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PERSONALE SEGRETERIA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27.600,00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24.000,00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24.000,00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28.660,00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100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 PREVIDENZIALI E ASSISTENZIALI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7.760,00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100</w:t>
            </w:r>
            <w:r>
              <w:rPr>
                <w:b/>
                <w:sz w:val="16"/>
              </w:rPr>
              <w:tab/>
              <w:t>4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 PREVIDENZIALI E ASSISTENZIALI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1.790,00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1.790,00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1.790,00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1.790,00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1518"/>
        <w:gridCol w:w="311"/>
        <w:gridCol w:w="1933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140</w:t>
            </w:r>
            <w:r>
              <w:rPr>
                <w:b/>
                <w:sz w:val="16"/>
              </w:rPr>
              <w:tab/>
              <w:t>2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2402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COMANDI DI PERSONALE</w:t>
            </w:r>
          </w:p>
        </w:tc>
        <w:tc>
          <w:tcPr>
            <w:tcW w:w="311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DAI</w:t>
            </w:r>
          </w:p>
        </w:tc>
        <w:tc>
          <w:tcPr>
            <w:tcW w:w="3166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COMUNI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8.864,00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9"/>
              <w:rPr>
                <w:sz w:val="14"/>
              </w:rPr>
            </w:pPr>
            <w:r>
              <w:rPr>
                <w:sz w:val="14"/>
              </w:rPr>
              <w:t>34.864,00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51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224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0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434"/>
        <w:gridCol w:w="1221"/>
        <w:gridCol w:w="1956"/>
        <w:gridCol w:w="1036"/>
        <w:gridCol w:w="77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01.03-1.02.01.01.001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201"/>
              <w:rPr>
                <w:sz w:val="14"/>
              </w:rPr>
            </w:pPr>
            <w:r>
              <w:rPr>
                <w:sz w:val="14"/>
              </w:rPr>
              <w:t>Imposta regionale sulle attività produttive (IRAP)</w:t>
            </w:r>
          </w:p>
        </w:tc>
        <w:tc>
          <w:tcPr>
            <w:tcW w:w="7651" w:type="dxa"/>
            <w:gridSpan w:val="6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160</w:t>
            </w:r>
            <w:r>
              <w:rPr>
                <w:b/>
                <w:sz w:val="16"/>
              </w:rPr>
              <w:tab/>
              <w:t>0</w:t>
            </w:r>
            <w:r>
              <w:rPr>
                <w:b/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IRAP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2.806,00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2.806,00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61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22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368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9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tabs>
                <w:tab w:val="left" w:pos="1033"/>
              </w:tabs>
              <w:spacing w:line="140" w:lineRule="atLeast"/>
              <w:ind w:left="68" w:right="156"/>
              <w:rPr>
                <w:sz w:val="12"/>
              </w:rPr>
            </w:pPr>
            <w:r>
              <w:rPr>
                <w:sz w:val="12"/>
              </w:rPr>
              <w:t>Gestione</w:t>
            </w:r>
            <w:r>
              <w:rPr>
                <w:sz w:val="12"/>
              </w:rPr>
              <w:tab/>
              <w:t>economica, programmazione,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provveditorato</w:t>
            </w:r>
          </w:p>
        </w:tc>
        <w:tc>
          <w:tcPr>
            <w:tcW w:w="103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76"/>
              <w:rPr>
                <w:sz w:val="12"/>
              </w:rPr>
            </w:pPr>
            <w:r>
              <w:rPr>
                <w:sz w:val="12"/>
              </w:rPr>
              <w:t>finanziaria,</w:t>
            </w:r>
          </w:p>
        </w:tc>
        <w:tc>
          <w:tcPr>
            <w:tcW w:w="7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5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8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434"/>
        <w:gridCol w:w="1221"/>
        <w:gridCol w:w="1956"/>
        <w:gridCol w:w="1036"/>
        <w:gridCol w:w="77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01.03-1.01.01.01.002</w:t>
            </w:r>
          </w:p>
          <w:p w:rsidR="002637CD" w:rsidRDefault="00A1116F">
            <w:pPr>
              <w:pStyle w:val="TableParagraph"/>
              <w:spacing w:line="162" w:lineRule="exact"/>
              <w:ind w:left="50" w:right="38"/>
              <w:rPr>
                <w:sz w:val="14"/>
              </w:rPr>
            </w:pPr>
            <w:r>
              <w:rPr>
                <w:sz w:val="14"/>
              </w:rPr>
              <w:t>Voci stipendiali corrisposte al personale a tempo indeterminato</w:t>
            </w:r>
          </w:p>
        </w:tc>
        <w:tc>
          <w:tcPr>
            <w:tcW w:w="7651" w:type="dxa"/>
            <w:gridSpan w:val="6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190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PERSONALE</w:t>
            </w:r>
            <w:r>
              <w:rPr>
                <w:spacing w:val="-16"/>
                <w:sz w:val="16"/>
              </w:rPr>
              <w:t xml:space="preserve"> </w:t>
            </w:r>
            <w:r>
              <w:rPr>
                <w:sz w:val="16"/>
              </w:rPr>
              <w:t>RAGIONERIA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29.100,00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38.715,00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38.715,00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29.100,00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61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22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368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9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tabs>
                <w:tab w:val="left" w:pos="1033"/>
              </w:tabs>
              <w:spacing w:line="140" w:lineRule="atLeast"/>
              <w:ind w:left="68" w:right="156"/>
              <w:rPr>
                <w:sz w:val="12"/>
              </w:rPr>
            </w:pPr>
            <w:r>
              <w:rPr>
                <w:sz w:val="12"/>
              </w:rPr>
              <w:t>Gestione</w:t>
            </w:r>
            <w:r>
              <w:rPr>
                <w:sz w:val="12"/>
              </w:rPr>
              <w:tab/>
              <w:t>economica, programmazione,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provveditorato</w:t>
            </w:r>
          </w:p>
        </w:tc>
        <w:tc>
          <w:tcPr>
            <w:tcW w:w="103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76"/>
              <w:rPr>
                <w:sz w:val="12"/>
              </w:rPr>
            </w:pPr>
            <w:r>
              <w:rPr>
                <w:sz w:val="12"/>
              </w:rPr>
              <w:t>finanziaria,</w:t>
            </w:r>
          </w:p>
        </w:tc>
        <w:tc>
          <w:tcPr>
            <w:tcW w:w="7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5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8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434"/>
        <w:gridCol w:w="1221"/>
        <w:gridCol w:w="1956"/>
        <w:gridCol w:w="1036"/>
        <w:gridCol w:w="77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01.03-1.01.02.01.001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7651" w:type="dxa"/>
            <w:gridSpan w:val="6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190</w:t>
            </w:r>
            <w:r>
              <w:rPr>
                <w:b/>
                <w:sz w:val="16"/>
              </w:rPr>
              <w:tab/>
              <w:t xml:space="preserve">1 </w:t>
            </w:r>
            <w:r>
              <w:rPr>
                <w:sz w:val="16"/>
              </w:rPr>
              <w:t>CONTRIBUTI PERSONALE</w:t>
            </w:r>
            <w:r>
              <w:rPr>
                <w:spacing w:val="-17"/>
                <w:sz w:val="16"/>
              </w:rPr>
              <w:t xml:space="preserve"> </w:t>
            </w:r>
            <w:r>
              <w:rPr>
                <w:sz w:val="16"/>
              </w:rPr>
              <w:t>RAGIONERIA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8.345,00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12.293,00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12.293,00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8.345,00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61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22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368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9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tabs>
                <w:tab w:val="left" w:pos="1033"/>
              </w:tabs>
              <w:spacing w:line="140" w:lineRule="atLeast"/>
              <w:ind w:left="68" w:right="156"/>
              <w:rPr>
                <w:sz w:val="12"/>
              </w:rPr>
            </w:pPr>
            <w:r>
              <w:rPr>
                <w:sz w:val="12"/>
              </w:rPr>
              <w:t>Gestione</w:t>
            </w:r>
            <w:r>
              <w:rPr>
                <w:sz w:val="12"/>
              </w:rPr>
              <w:tab/>
              <w:t>economica, programmazione,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provveditorato</w:t>
            </w:r>
          </w:p>
        </w:tc>
        <w:tc>
          <w:tcPr>
            <w:tcW w:w="103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76"/>
              <w:rPr>
                <w:sz w:val="12"/>
              </w:rPr>
            </w:pPr>
            <w:r>
              <w:rPr>
                <w:sz w:val="12"/>
              </w:rPr>
              <w:t>finanziaria,</w:t>
            </w:r>
          </w:p>
        </w:tc>
        <w:tc>
          <w:tcPr>
            <w:tcW w:w="7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5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8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rPr>
          <w:sz w:val="12"/>
        </w:rPr>
        <w:sectPr w:rsidR="002637CD">
          <w:headerReference w:type="default" r:id="rId7"/>
          <w:footerReference w:type="default" r:id="rId8"/>
          <w:type w:val="continuous"/>
          <w:pgSz w:w="16820" w:h="11900" w:orient="landscape"/>
          <w:pgMar w:top="1240" w:right="380" w:bottom="540" w:left="740" w:header="564" w:footer="359" w:gutter="0"/>
          <w:pgNumType w:start="1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434"/>
        <w:gridCol w:w="1221"/>
        <w:gridCol w:w="1956"/>
        <w:gridCol w:w="1036"/>
        <w:gridCol w:w="77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01.03-1.01.01.02.999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7651" w:type="dxa"/>
            <w:gridSpan w:val="6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205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Comando</w:t>
            </w:r>
            <w:r>
              <w:rPr>
                <w:spacing w:val="-16"/>
                <w:sz w:val="16"/>
              </w:rPr>
              <w:t xml:space="preserve"> </w:t>
            </w:r>
            <w:r>
              <w:rPr>
                <w:sz w:val="16"/>
              </w:rPr>
              <w:t>personale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61.742,00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61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22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368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9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tabs>
                <w:tab w:val="left" w:pos="1033"/>
              </w:tabs>
              <w:spacing w:line="140" w:lineRule="atLeast"/>
              <w:ind w:left="68" w:right="156"/>
              <w:rPr>
                <w:sz w:val="12"/>
              </w:rPr>
            </w:pPr>
            <w:r>
              <w:rPr>
                <w:sz w:val="12"/>
              </w:rPr>
              <w:t>Gestione</w:t>
            </w:r>
            <w:r>
              <w:rPr>
                <w:sz w:val="12"/>
              </w:rPr>
              <w:tab/>
              <w:t>economica, programmazione,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provveditorato</w:t>
            </w:r>
          </w:p>
        </w:tc>
        <w:tc>
          <w:tcPr>
            <w:tcW w:w="103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76"/>
              <w:rPr>
                <w:sz w:val="12"/>
              </w:rPr>
            </w:pPr>
            <w:r>
              <w:rPr>
                <w:sz w:val="12"/>
              </w:rPr>
              <w:t>finanziaria,</w:t>
            </w:r>
          </w:p>
        </w:tc>
        <w:tc>
          <w:tcPr>
            <w:tcW w:w="7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5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8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912"/>
        <w:gridCol w:w="852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01.04-1.01.01.02.999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210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RIMBORSO COMANDO PERSONALE UFFICIO TRIBUTI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2.860,00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20.860,00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4</w:t>
            </w:r>
          </w:p>
        </w:tc>
        <w:tc>
          <w:tcPr>
            <w:tcW w:w="29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delle entrate tributarie e servizi fiscali</w:t>
            </w:r>
          </w:p>
        </w:tc>
        <w:tc>
          <w:tcPr>
            <w:tcW w:w="85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7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01.02-1.01.01.01.002</w:t>
            </w:r>
          </w:p>
          <w:p w:rsidR="002637CD" w:rsidRDefault="00A1116F">
            <w:pPr>
              <w:pStyle w:val="TableParagraph"/>
              <w:spacing w:line="162" w:lineRule="exact"/>
              <w:ind w:left="50" w:right="38"/>
              <w:rPr>
                <w:sz w:val="14"/>
              </w:rPr>
            </w:pPr>
            <w:r>
              <w:rPr>
                <w:sz w:val="14"/>
              </w:rPr>
              <w:t>Voci stipendiali corrisposte al personale a tempo indeterminato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260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PERSONALE AMMINISTRATIVO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11.163,00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22.327,00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22.327,00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11.163,00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260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 PERSONALE AMMINISTRATIVO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456"/>
        <w:gridCol w:w="1045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01.02-1.02.01.01.001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201"/>
              <w:rPr>
                <w:sz w:val="14"/>
              </w:rPr>
            </w:pPr>
            <w:r>
              <w:rPr>
                <w:sz w:val="14"/>
              </w:rPr>
              <w:t>Imposta regionale sulle attività produttive (IRAP)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260</w:t>
            </w:r>
            <w:r>
              <w:rPr>
                <w:b/>
                <w:sz w:val="16"/>
              </w:rPr>
              <w:tab/>
              <w:t>3</w:t>
            </w:r>
          </w:p>
        </w:tc>
        <w:tc>
          <w:tcPr>
            <w:tcW w:w="45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IRAP</w:t>
            </w:r>
          </w:p>
        </w:tc>
        <w:tc>
          <w:tcPr>
            <w:tcW w:w="6042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PERS. AMMINISTRATIVO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952,00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1.904,00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1.904,00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952,00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043"/>
        <w:gridCol w:w="171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01.06-1.01.01.01.006</w:t>
            </w:r>
          </w:p>
          <w:p w:rsidR="002637CD" w:rsidRDefault="00A1116F">
            <w:pPr>
              <w:pStyle w:val="TableParagraph"/>
              <w:spacing w:line="162" w:lineRule="exact"/>
              <w:ind w:left="50" w:right="147"/>
              <w:rPr>
                <w:sz w:val="14"/>
              </w:rPr>
            </w:pPr>
            <w:r>
              <w:rPr>
                <w:sz w:val="14"/>
              </w:rPr>
              <w:t>Voci stipendiali corrisposte al personale a tempo determinato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460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IL PERSONALE TECNICO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17.500,00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17.500,00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17.500,00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17.500,00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044"/>
        <w:gridCol w:w="172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460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 al personale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4.770,00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4.770,00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4.770,00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4.770,00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32"/>
        <w:gridCol w:w="2013"/>
        <w:gridCol w:w="1720"/>
        <w:gridCol w:w="1235"/>
        <w:gridCol w:w="1412"/>
        <w:gridCol w:w="1412"/>
        <w:gridCol w:w="1412"/>
        <w:gridCol w:w="1405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01.06-1.10.99.99.999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Altre spese correnti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485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153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0" w:right="12"/>
              <w:jc w:val="right"/>
              <w:rPr>
                <w:sz w:val="16"/>
              </w:rPr>
            </w:pPr>
            <w:r>
              <w:rPr>
                <w:sz w:val="16"/>
              </w:rPr>
              <w:t>RIMBORSO SPESE</w:t>
            </w:r>
          </w:p>
        </w:tc>
        <w:tc>
          <w:tcPr>
            <w:tcW w:w="4968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TECNICHE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5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4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3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8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1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36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536"/>
        <w:gridCol w:w="977"/>
        <w:gridCol w:w="2031"/>
        <w:gridCol w:w="171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500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53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97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comando</w:t>
            </w:r>
          </w:p>
        </w:tc>
        <w:tc>
          <w:tcPr>
            <w:tcW w:w="4984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personale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11.390,00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45.390,00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1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3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55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044"/>
        <w:gridCol w:w="172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01.06-1.02.01.01.001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201"/>
              <w:rPr>
                <w:sz w:val="14"/>
              </w:rPr>
            </w:pPr>
            <w:r>
              <w:rPr>
                <w:sz w:val="14"/>
              </w:rPr>
              <w:t>Imposta regionale sulle attività produttive (IRAP)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520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IRAP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1.490,00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1.490,00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1.490,00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1.490,00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39"/>
        <w:gridCol w:w="861"/>
        <w:gridCol w:w="2099"/>
        <w:gridCol w:w="1662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20.01-1.10.01.01.001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Fondi di riserva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700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FONDO</w:t>
            </w:r>
          </w:p>
        </w:tc>
        <w:tc>
          <w:tcPr>
            <w:tcW w:w="5855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50"/>
              <w:rPr>
                <w:sz w:val="16"/>
              </w:rPr>
            </w:pPr>
            <w:r>
              <w:rPr>
                <w:sz w:val="16"/>
              </w:rPr>
              <w:t>DI RISERVA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20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Fondi e accantonamenti</w:t>
            </w:r>
          </w:p>
        </w:tc>
        <w:tc>
          <w:tcPr>
            <w:tcW w:w="1759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09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Fondo di riserva</w:t>
            </w:r>
          </w:p>
        </w:tc>
        <w:tc>
          <w:tcPr>
            <w:tcW w:w="166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3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6"/>
                <w:sz w:val="12"/>
              </w:rPr>
              <w:t>10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39"/>
        <w:gridCol w:w="861"/>
        <w:gridCol w:w="1919"/>
        <w:gridCol w:w="1842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20.03-1.10.01.99.999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fondi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720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FONDO</w:t>
            </w:r>
          </w:p>
        </w:tc>
        <w:tc>
          <w:tcPr>
            <w:tcW w:w="5855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50"/>
              <w:rPr>
                <w:sz w:val="16"/>
              </w:rPr>
            </w:pPr>
            <w:r>
              <w:rPr>
                <w:sz w:val="16"/>
              </w:rPr>
              <w:t>CONTENZIOSO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2.522,00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5.709,00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20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Fondi e accantonamenti</w:t>
            </w:r>
          </w:p>
        </w:tc>
        <w:tc>
          <w:tcPr>
            <w:tcW w:w="1759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9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Altri fondi</w:t>
            </w:r>
          </w:p>
        </w:tc>
        <w:tc>
          <w:tcPr>
            <w:tcW w:w="184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3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6"/>
                <w:sz w:val="12"/>
              </w:rPr>
              <w:t>10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04.07-1.01.01.01.002</w:t>
            </w:r>
          </w:p>
          <w:p w:rsidR="002637CD" w:rsidRDefault="00A1116F">
            <w:pPr>
              <w:pStyle w:val="TableParagraph"/>
              <w:spacing w:line="162" w:lineRule="exact"/>
              <w:ind w:left="50" w:right="38"/>
              <w:rPr>
                <w:sz w:val="14"/>
              </w:rPr>
            </w:pPr>
            <w:r>
              <w:rPr>
                <w:sz w:val="14"/>
              </w:rPr>
              <w:t>Voci stipendiali corrisposte al personale a tempo indeterminato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1560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PERSONALE SCUOLABUS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18.500,00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24.650,00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24.650,00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18.500,00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458"/>
              <w:rPr>
                <w:sz w:val="14"/>
              </w:rPr>
            </w:pPr>
            <w:r>
              <w:rPr>
                <w:sz w:val="14"/>
              </w:rPr>
              <w:t>Contributi obbligatori per il personale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1560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5.306,00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7.100,00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7.100,00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5.306,00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1600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comando personale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7.883,00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71.883,00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04.07-1.02.01.01.001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201"/>
              <w:rPr>
                <w:sz w:val="14"/>
              </w:rPr>
            </w:pPr>
            <w:r>
              <w:rPr>
                <w:sz w:val="14"/>
              </w:rPr>
              <w:t>Imposta regionale sulle attività produttive (IRAP)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1620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IRAP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1.573,00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2.100,00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2.100,00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1.573,00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08.01-1.01.01.02.999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388"/>
              <w:rPr>
                <w:sz w:val="14"/>
              </w:rPr>
            </w:pPr>
            <w:r>
              <w:rPr>
                <w:sz w:val="14"/>
              </w:rPr>
              <w:t>Altre spese per il personale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3480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comando personale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4.500,00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30.500,00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28"/>
        <w:gridCol w:w="302"/>
        <w:gridCol w:w="733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82"/>
              <w:rPr>
                <w:b/>
                <w:sz w:val="16"/>
              </w:rPr>
            </w:pPr>
            <w:r>
              <w:rPr>
                <w:b/>
                <w:sz w:val="16"/>
              </w:rPr>
              <w:t>7810 12</w:t>
            </w:r>
          </w:p>
        </w:tc>
        <w:tc>
          <w:tcPr>
            <w:tcW w:w="4229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REALIZZAZIONE PERCORSO CICLABILE E PEDONALE</w:t>
            </w:r>
          </w:p>
        </w:tc>
        <w:tc>
          <w:tcPr>
            <w:tcW w:w="30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VIA</w:t>
            </w:r>
          </w:p>
        </w:tc>
        <w:tc>
          <w:tcPr>
            <w:tcW w:w="1967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ALBERICIA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99.000,00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Assetto del territorio ed edilizia abitativa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72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03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58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683"/>
        <w:gridCol w:w="1081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60.01-5.01.01.01.001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170"/>
              <w:rPr>
                <w:sz w:val="14"/>
              </w:rPr>
            </w:pPr>
            <w:r>
              <w:rPr>
                <w:sz w:val="14"/>
              </w:rPr>
              <w:t>Chiusura Anticipazioni ricevute da istituto tesoriere/cassiere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8450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RIMBORSO ANTICIPAZIONI DI CASSA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4"/>
              <w:rPr>
                <w:sz w:val="14"/>
              </w:rPr>
            </w:pPr>
            <w:r>
              <w:rPr>
                <w:sz w:val="14"/>
              </w:rPr>
              <w:t>250.000,00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250.000,00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2"/>
              <w:rPr>
                <w:sz w:val="14"/>
              </w:rPr>
            </w:pPr>
            <w:r>
              <w:rPr>
                <w:sz w:val="14"/>
              </w:rPr>
              <w:t>250.000,00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1"/>
              <w:rPr>
                <w:sz w:val="14"/>
              </w:rPr>
            </w:pPr>
            <w:r>
              <w:rPr>
                <w:sz w:val="14"/>
              </w:rPr>
              <w:t>250.000,00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60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Anticipazioni finanziarie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8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Restituzione anticipazione di tesoreria</w:t>
            </w:r>
          </w:p>
        </w:tc>
        <w:tc>
          <w:tcPr>
            <w:tcW w:w="108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03"/>
              <w:rPr>
                <w:b/>
                <w:sz w:val="12"/>
              </w:rPr>
            </w:pPr>
            <w:r>
              <w:rPr>
                <w:b/>
                <w:sz w:val="12"/>
              </w:rPr>
              <w:t>Titolo 5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left="66" w:right="373"/>
              <w:rPr>
                <w:sz w:val="12"/>
              </w:rPr>
            </w:pPr>
            <w:r>
              <w:rPr>
                <w:sz w:val="12"/>
              </w:rPr>
              <w:t>Chiusura Anticipazioni ricevute da istituto tesoriere/cassiere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left="122" w:right="477"/>
              <w:rPr>
                <w:sz w:val="12"/>
              </w:rPr>
            </w:pPr>
            <w:r>
              <w:rPr>
                <w:sz w:val="12"/>
              </w:rPr>
              <w:t>Chiusura Anticipazioni ricevute da istituto tesoriere/cassiere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15"/>
        <w:gridCol w:w="886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862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99.01-7.01.02.02.001</w:t>
            </w:r>
          </w:p>
          <w:p w:rsidR="002637CD" w:rsidRDefault="00A1116F">
            <w:pPr>
              <w:pStyle w:val="TableParagraph"/>
              <w:spacing w:line="162" w:lineRule="exact"/>
              <w:ind w:left="50" w:right="209"/>
              <w:rPr>
                <w:sz w:val="14"/>
              </w:rPr>
            </w:pPr>
            <w:r>
              <w:rPr>
                <w:sz w:val="14"/>
              </w:rPr>
              <w:t>Versamenti di ritenute previdenziali e assistenziali su Redditi da lavoro dipendente riscosse per conto terzi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9960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1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ritenute</w:t>
            </w:r>
          </w:p>
        </w:tc>
        <w:tc>
          <w:tcPr>
            <w:tcW w:w="5883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previd. e assist.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10.041,00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15"/>
        <w:gridCol w:w="886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99.01-7.01.02.01.001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77"/>
              <w:rPr>
                <w:sz w:val="14"/>
              </w:rPr>
            </w:pPr>
            <w:r>
              <w:rPr>
                <w:sz w:val="14"/>
              </w:rPr>
              <w:t>Versamenti di ritenute erariali su Redditi da lavoro dipendente riscosse per conto terzi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9970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1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ritenute</w:t>
            </w:r>
          </w:p>
        </w:tc>
        <w:tc>
          <w:tcPr>
            <w:tcW w:w="5883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erariali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60.000,00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60.000,00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60.000,00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60.000,00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599"/>
        <w:gridCol w:w="855"/>
        <w:gridCol w:w="2714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99.01-7.01.01.99.999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65"/>
              <w:rPr>
                <w:sz w:val="14"/>
              </w:rPr>
            </w:pPr>
            <w:r>
              <w:rPr>
                <w:sz w:val="14"/>
              </w:rPr>
              <w:t>Versamento di altre ritenute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9980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59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ALTRE</w:t>
            </w:r>
          </w:p>
        </w:tc>
        <w:tc>
          <w:tcPr>
            <w:tcW w:w="85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RITENUTE</w:t>
            </w:r>
          </w:p>
        </w:tc>
        <w:tc>
          <w:tcPr>
            <w:tcW w:w="5044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0"/>
              <w:rPr>
                <w:sz w:val="16"/>
              </w:rPr>
            </w:pPr>
            <w:r>
              <w:rPr>
                <w:sz w:val="16"/>
              </w:rPr>
              <w:t>AL PERSONALE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516,88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13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7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14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03"/>
              <w:rPr>
                <w:sz w:val="14"/>
              </w:rPr>
            </w:pPr>
            <w:r>
              <w:rPr>
                <w:sz w:val="14"/>
              </w:rPr>
              <w:t>Altre uscite per partite di giro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9990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restituzione depositi cauzionali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20.000,00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20.000,00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99.01-7.02.99.99.999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Altre uscite per conto terzi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10000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SERVIZI PER CONTO TERZI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200.000,00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200.000,00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200.000,00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397.796,63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conto terzi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340"/>
        <w:gridCol w:w="1161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99.01-7.01.01.02.001</w:t>
            </w:r>
          </w:p>
          <w:p w:rsidR="002637CD" w:rsidRDefault="00A1116F">
            <w:pPr>
              <w:pStyle w:val="TableParagraph"/>
              <w:spacing w:line="162" w:lineRule="exact"/>
              <w:ind w:left="50" w:right="248"/>
              <w:rPr>
                <w:sz w:val="14"/>
              </w:rPr>
            </w:pPr>
            <w:r>
              <w:rPr>
                <w:sz w:val="14"/>
              </w:rPr>
              <w:t>Versamento delle ritenute per scissione contabile IVA (split payment)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10000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5</w:t>
            </w:r>
          </w:p>
        </w:tc>
        <w:tc>
          <w:tcPr>
            <w:tcW w:w="34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IVA</w:t>
            </w:r>
          </w:p>
        </w:tc>
        <w:tc>
          <w:tcPr>
            <w:tcW w:w="615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SPLIT PAYMENT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110.000,00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110.000,00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110.000,00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6"/>
              <w:rPr>
                <w:sz w:val="14"/>
              </w:rPr>
            </w:pPr>
            <w:r>
              <w:rPr>
                <w:sz w:val="14"/>
              </w:rPr>
              <w:t>174.439,00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667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99.01-7.01.99.03.001</w:t>
            </w:r>
          </w:p>
          <w:p w:rsidR="002637CD" w:rsidRDefault="00A1116F">
            <w:pPr>
              <w:pStyle w:val="TableParagraph"/>
              <w:spacing w:line="162" w:lineRule="exact"/>
              <w:ind w:left="50" w:right="178"/>
              <w:rPr>
                <w:sz w:val="14"/>
              </w:rPr>
            </w:pPr>
            <w:r>
              <w:rPr>
                <w:sz w:val="14"/>
              </w:rPr>
              <w:t>Costituzione fondi economali e carte aziendali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10010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anticipazione economato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6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448"/>
        <w:gridCol w:w="2720"/>
        <w:gridCol w:w="109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99.01-7.01.99.99.999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03"/>
              <w:rPr>
                <w:sz w:val="14"/>
              </w:rPr>
            </w:pPr>
            <w:r>
              <w:rPr>
                <w:sz w:val="14"/>
              </w:rPr>
              <w:t>Altre uscite per partite di giro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10020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44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deposito per spese</w:t>
            </w:r>
          </w:p>
        </w:tc>
        <w:tc>
          <w:tcPr>
            <w:tcW w:w="5050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14"/>
              <w:rPr>
                <w:sz w:val="16"/>
              </w:rPr>
            </w:pPr>
            <w:r>
              <w:rPr>
                <w:sz w:val="16"/>
              </w:rPr>
              <w:t>contrattuali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99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per conto terzi</w:t>
            </w:r>
          </w:p>
        </w:tc>
        <w:tc>
          <w:tcPr>
            <w:tcW w:w="170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Programma</w:t>
            </w:r>
            <w:r>
              <w:rPr>
                <w:b/>
                <w:spacing w:val="30"/>
                <w:sz w:val="12"/>
              </w:rPr>
              <w:t xml:space="preserve"> </w:t>
            </w:r>
            <w:r>
              <w:rPr>
                <w:b/>
                <w:sz w:val="12"/>
              </w:rPr>
              <w:t>1</w:t>
            </w:r>
          </w:p>
        </w:tc>
        <w:tc>
          <w:tcPr>
            <w:tcW w:w="2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0"/>
              <w:rPr>
                <w:sz w:val="12"/>
              </w:rPr>
            </w:pPr>
            <w:r>
              <w:rPr>
                <w:sz w:val="12"/>
              </w:rPr>
              <w:t>Servizi per conto terzi e Partite di giro</w:t>
            </w:r>
          </w:p>
        </w:tc>
        <w:tc>
          <w:tcPr>
            <w:tcW w:w="109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9"/>
              <w:rPr>
                <w:b/>
                <w:sz w:val="12"/>
              </w:rPr>
            </w:pPr>
            <w:r>
              <w:rPr>
                <w:b/>
                <w:sz w:val="12"/>
              </w:rPr>
              <w:t>Titolo 7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Uscite per conto terzi e partite di giro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1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Uscite per partite di giro</w:t>
            </w:r>
          </w:p>
        </w:tc>
      </w:tr>
    </w:tbl>
    <w:p w:rsidR="002637CD" w:rsidRDefault="002637CD">
      <w:pPr>
        <w:pStyle w:val="Corpotesto"/>
        <w:spacing w:before="7"/>
        <w:rPr>
          <w:rFonts w:ascii="Times New Roman"/>
          <w:b w:val="0"/>
          <w:sz w:val="7"/>
        </w:rPr>
      </w:pPr>
    </w:p>
    <w:p w:rsidR="002637CD" w:rsidRDefault="002637CD">
      <w:pPr>
        <w:spacing w:before="2"/>
        <w:rPr>
          <w:b/>
          <w:sz w:val="24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55"/>
        <w:gridCol w:w="617"/>
        <w:gridCol w:w="884"/>
        <w:gridCol w:w="2993"/>
        <w:gridCol w:w="771"/>
        <w:gridCol w:w="1235"/>
        <w:gridCol w:w="1412"/>
        <w:gridCol w:w="1412"/>
        <w:gridCol w:w="1412"/>
        <w:gridCol w:w="1406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01.07-1.10.99.99.999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Altre spese correnti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694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3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ELEZIONI COMUNALI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6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Elezioni e consultazioni popolari - Anagrafe e stato civile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8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61"/>
        <w:gridCol w:w="1602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605"/>
              <w:rPr>
                <w:b/>
                <w:sz w:val="16"/>
              </w:rPr>
            </w:pPr>
            <w:r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acquisto beni per festività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240,00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240,00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240,00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240,00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16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Organi istituzionali</w:t>
            </w:r>
          </w:p>
        </w:tc>
        <w:tc>
          <w:tcPr>
            <w:tcW w:w="160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61"/>
        <w:gridCol w:w="1602"/>
        <w:gridCol w:w="1234"/>
        <w:gridCol w:w="1411"/>
        <w:gridCol w:w="1411"/>
        <w:gridCol w:w="1411"/>
        <w:gridCol w:w="1404"/>
      </w:tblGrid>
      <w:tr w:rsidR="002637CD">
        <w:trPr>
          <w:trHeight w:val="862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01.01-1.03.02.01.008</w:t>
            </w:r>
          </w:p>
          <w:p w:rsidR="002637CD" w:rsidRDefault="00A1116F">
            <w:pPr>
              <w:pStyle w:val="TableParagraph"/>
              <w:spacing w:line="162" w:lineRule="exact"/>
              <w:ind w:left="50" w:right="46"/>
              <w:rPr>
                <w:sz w:val="14"/>
              </w:rPr>
            </w:pPr>
            <w:r>
              <w:rPr>
                <w:sz w:val="14"/>
              </w:rPr>
              <w:t>Compensi agli organi istituzionali di revisione, di controllo ed altri incarichi istituzionali dell'amministrazione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605"/>
              <w:rPr>
                <w:b/>
                <w:sz w:val="16"/>
              </w:rPr>
            </w:pPr>
            <w:r>
              <w:rPr>
                <w:b/>
                <w:sz w:val="16"/>
              </w:rPr>
              <w:t>30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Compenso Revisore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4.035,00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4.035,00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4.035,00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5.363,97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16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Organi istituzionali</w:t>
            </w:r>
          </w:p>
        </w:tc>
        <w:tc>
          <w:tcPr>
            <w:tcW w:w="160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61"/>
        <w:gridCol w:w="1602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01.01-1.03.02.01.002</w:t>
            </w:r>
          </w:p>
          <w:p w:rsidR="002637CD" w:rsidRDefault="00A1116F">
            <w:pPr>
              <w:pStyle w:val="TableParagraph"/>
              <w:spacing w:line="162" w:lineRule="exact"/>
              <w:ind w:left="50" w:right="144"/>
              <w:rPr>
                <w:sz w:val="14"/>
              </w:rPr>
            </w:pPr>
            <w:r>
              <w:rPr>
                <w:sz w:val="14"/>
              </w:rPr>
              <w:t>Organi istituzionali dell'amministrazione - Rimborsi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605"/>
              <w:rPr>
                <w:b/>
                <w:sz w:val="16"/>
              </w:rPr>
            </w:pPr>
            <w:r>
              <w:rPr>
                <w:b/>
                <w:sz w:val="16"/>
              </w:rPr>
              <w:t>31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Rimborso spese viaggio Revisore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1.300,00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1.300,00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16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Organi istituzionali</w:t>
            </w:r>
          </w:p>
        </w:tc>
        <w:tc>
          <w:tcPr>
            <w:tcW w:w="160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39"/>
        <w:gridCol w:w="861"/>
        <w:gridCol w:w="1785"/>
        <w:gridCol w:w="1977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01.02-1.01.01.01.003</w:t>
            </w:r>
          </w:p>
          <w:p w:rsidR="002637CD" w:rsidRDefault="00A1116F">
            <w:pPr>
              <w:pStyle w:val="TableParagraph"/>
              <w:spacing w:line="162" w:lineRule="exact"/>
              <w:ind w:left="50" w:right="170"/>
              <w:rPr>
                <w:sz w:val="14"/>
              </w:rPr>
            </w:pPr>
            <w:r>
              <w:rPr>
                <w:sz w:val="14"/>
              </w:rPr>
              <w:t>Straordinario per il personale a tempo indeterminato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100</w:t>
            </w:r>
            <w:r>
              <w:rPr>
                <w:b/>
                <w:sz w:val="16"/>
              </w:rPr>
              <w:tab/>
              <w:t>3</w:t>
            </w:r>
          </w:p>
        </w:tc>
        <w:tc>
          <w:tcPr>
            <w:tcW w:w="63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FONDO</w:t>
            </w:r>
          </w:p>
        </w:tc>
        <w:tc>
          <w:tcPr>
            <w:tcW w:w="2646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50"/>
              <w:rPr>
                <w:sz w:val="16"/>
              </w:rPr>
            </w:pPr>
            <w:r>
              <w:rPr>
                <w:sz w:val="16"/>
              </w:rPr>
              <w:t>INCENTIVANTE E STRAORDINARI</w:t>
            </w:r>
          </w:p>
        </w:tc>
        <w:tc>
          <w:tcPr>
            <w:tcW w:w="3210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0"/>
              <w:rPr>
                <w:sz w:val="16"/>
              </w:rPr>
            </w:pPr>
            <w:r>
              <w:rPr>
                <w:sz w:val="16"/>
              </w:rPr>
              <w:t>PERSONALE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7.559,00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7.559,00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7.559,00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7.559,00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78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8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1"/>
                <w:sz w:val="12"/>
              </w:rPr>
              <w:t>1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1"/>
              <w:rPr>
                <w:sz w:val="12"/>
              </w:rPr>
            </w:pPr>
            <w:r>
              <w:rPr>
                <w:sz w:val="12"/>
              </w:rPr>
              <w:t>Redditi da lavoro dipendente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110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 economali per acquisto beni consumo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1902"/>
        <w:gridCol w:w="151"/>
        <w:gridCol w:w="1710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01.02-1.03.01.02.001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Carta, cancelleria e stampati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110</w:t>
            </w:r>
            <w:r>
              <w:rPr>
                <w:b/>
                <w:sz w:val="16"/>
              </w:rPr>
              <w:tab/>
              <w:t>2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2786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ABBONAMENTI, CANCELLERIA</w:t>
            </w:r>
          </w:p>
        </w:tc>
        <w:tc>
          <w:tcPr>
            <w:tcW w:w="151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</w:t>
            </w:r>
          </w:p>
        </w:tc>
        <w:tc>
          <w:tcPr>
            <w:tcW w:w="2944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STAMPATI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5.000,00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3.300,00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90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86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01.02-1.03.02.16.002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Spese postali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120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1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AFFRANCATURA CORRISPONDENZA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589"/>
        <w:gridCol w:w="911"/>
        <w:gridCol w:w="2197"/>
        <w:gridCol w:w="1564"/>
        <w:gridCol w:w="1233"/>
        <w:gridCol w:w="1410"/>
        <w:gridCol w:w="1410"/>
        <w:gridCol w:w="1410"/>
        <w:gridCol w:w="1403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01.02-1.03.02.04.999</w:t>
            </w:r>
          </w:p>
          <w:p w:rsidR="002637CD" w:rsidRDefault="00A1116F">
            <w:pPr>
              <w:pStyle w:val="TableParagraph"/>
              <w:spacing w:line="162" w:lineRule="exact"/>
              <w:ind w:left="50" w:right="412"/>
              <w:rPr>
                <w:sz w:val="14"/>
              </w:rPr>
            </w:pPr>
            <w:r>
              <w:rPr>
                <w:sz w:val="14"/>
              </w:rPr>
              <w:t>Acquisto di servizi per altre spese per formazione e addestramento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120</w:t>
            </w:r>
            <w:r>
              <w:rPr>
                <w:b/>
                <w:sz w:val="16"/>
              </w:rPr>
              <w:tab/>
              <w:t>2</w:t>
            </w:r>
          </w:p>
        </w:tc>
        <w:tc>
          <w:tcPr>
            <w:tcW w:w="58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CORSI</w:t>
            </w:r>
          </w:p>
        </w:tc>
        <w:tc>
          <w:tcPr>
            <w:tcW w:w="5905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AGGIORNAMENTO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3"/>
              <w:rPr>
                <w:sz w:val="14"/>
              </w:rPr>
            </w:pPr>
            <w:r>
              <w:rPr>
                <w:sz w:val="14"/>
              </w:rPr>
              <w:t>366,00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4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5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5"/>
              <w:jc w:val="right"/>
              <w:rPr>
                <w:sz w:val="14"/>
              </w:rPr>
            </w:pPr>
            <w:r>
              <w:rPr>
                <w:sz w:val="14"/>
              </w:rPr>
              <w:t>366,00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1162"/>
        <w:gridCol w:w="1156"/>
        <w:gridCol w:w="1444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01.02-1.03.02.16.999</w:t>
            </w:r>
          </w:p>
          <w:p w:rsidR="002637CD" w:rsidRDefault="00A1116F">
            <w:pPr>
              <w:pStyle w:val="TableParagraph"/>
              <w:spacing w:line="162" w:lineRule="exact"/>
              <w:ind w:left="50" w:right="707"/>
              <w:rPr>
                <w:sz w:val="14"/>
              </w:rPr>
            </w:pPr>
            <w:r>
              <w:rPr>
                <w:sz w:val="14"/>
              </w:rPr>
              <w:t>Altre spese per servizi amministrativi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121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SPESA</w:t>
            </w:r>
          </w:p>
        </w:tc>
        <w:tc>
          <w:tcPr>
            <w:tcW w:w="2046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ELABORAZIONE PAGHE E</w:t>
            </w:r>
          </w:p>
        </w:tc>
        <w:tc>
          <w:tcPr>
            <w:tcW w:w="115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ADEMPIMENTI</w:t>
            </w:r>
          </w:p>
        </w:tc>
        <w:tc>
          <w:tcPr>
            <w:tcW w:w="2677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CONNESSI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1.800,00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1.400,00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1.400,00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1.800,00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16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26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0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1523"/>
        <w:gridCol w:w="2239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01.02-1.03.02.12.001</w:t>
            </w:r>
          </w:p>
          <w:p w:rsidR="002637CD" w:rsidRDefault="00A1116F">
            <w:pPr>
              <w:pStyle w:val="TableParagraph"/>
              <w:spacing w:line="162" w:lineRule="exact"/>
              <w:ind w:left="50" w:right="92"/>
              <w:rPr>
                <w:sz w:val="14"/>
              </w:rPr>
            </w:pPr>
            <w:r>
              <w:rPr>
                <w:sz w:val="14"/>
              </w:rPr>
              <w:t>Acquisto di servizi da agenzie di lavoro interinale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125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3024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SOMMINISTRAZIONE LAVORO TEMPO</w:t>
            </w:r>
          </w:p>
        </w:tc>
        <w:tc>
          <w:tcPr>
            <w:tcW w:w="3472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DETERMINATO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52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223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0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130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1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ECONOMALI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64"/>
        <w:gridCol w:w="1679"/>
        <w:gridCol w:w="2104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135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86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BANCARIE</w:t>
            </w:r>
          </w:p>
        </w:tc>
        <w:tc>
          <w:tcPr>
            <w:tcW w:w="167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 POSTALI, IMPOSTA</w:t>
            </w:r>
          </w:p>
        </w:tc>
        <w:tc>
          <w:tcPr>
            <w:tcW w:w="3338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BOLLO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2.232,90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48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67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87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210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8"/>
        <w:gridCol w:w="1565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01.02-1.03.01.02.999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200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Acquisto beni di consumo per uffici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Segreteria generale</w:t>
            </w:r>
          </w:p>
        </w:tc>
        <w:tc>
          <w:tcPr>
            <w:tcW w:w="1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64"/>
        <w:gridCol w:w="2931"/>
        <w:gridCol w:w="851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01.04-1.03.02.17.001</w:t>
            </w:r>
          </w:p>
          <w:p w:rsidR="002637CD" w:rsidRDefault="00A1116F">
            <w:pPr>
              <w:pStyle w:val="TableParagraph"/>
              <w:spacing w:line="162" w:lineRule="exact"/>
              <w:ind w:left="50" w:right="606"/>
              <w:rPr>
                <w:sz w:val="14"/>
              </w:rPr>
            </w:pPr>
            <w:r>
              <w:rPr>
                <w:sz w:val="14"/>
              </w:rPr>
              <w:t>Commissioni per servizi finanziari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330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86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BANCARIE</w:t>
            </w:r>
          </w:p>
        </w:tc>
        <w:tc>
          <w:tcPr>
            <w:tcW w:w="5016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 POSTALI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48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4</w:t>
            </w:r>
          </w:p>
        </w:tc>
        <w:tc>
          <w:tcPr>
            <w:tcW w:w="293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87"/>
              <w:rPr>
                <w:sz w:val="12"/>
              </w:rPr>
            </w:pPr>
            <w:r>
              <w:rPr>
                <w:sz w:val="12"/>
              </w:rPr>
              <w:t>Gestione delle entrate tributarie e servizi fiscali</w:t>
            </w:r>
          </w:p>
        </w:tc>
        <w:tc>
          <w:tcPr>
            <w:tcW w:w="85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75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837"/>
        <w:gridCol w:w="160"/>
        <w:gridCol w:w="1178"/>
        <w:gridCol w:w="1434"/>
        <w:gridCol w:w="1061"/>
        <w:gridCol w:w="159"/>
        <w:gridCol w:w="2785"/>
        <w:gridCol w:w="975"/>
        <w:gridCol w:w="1233"/>
        <w:gridCol w:w="1410"/>
        <w:gridCol w:w="1309"/>
        <w:gridCol w:w="10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3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01.05-1.03.01.02.005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Accessori per uffici 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alloggi</w:t>
            </w:r>
          </w:p>
        </w:tc>
        <w:tc>
          <w:tcPr>
            <w:tcW w:w="7647" w:type="dxa"/>
            <w:gridSpan w:val="6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386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ACQUISTO DOTAZIONI INFORMATICHE E</w:t>
            </w:r>
            <w:r>
              <w:rPr>
                <w:spacing w:val="-21"/>
                <w:sz w:val="16"/>
              </w:rPr>
              <w:t xml:space="preserve"> </w:t>
            </w:r>
            <w:r>
              <w:rPr>
                <w:sz w:val="16"/>
              </w:rPr>
              <w:t>TECNOLOGICHE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9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3.000,00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11"/>
              <w:rPr>
                <w:sz w:val="14"/>
              </w:rPr>
            </w:pPr>
            <w:r>
              <w:rPr>
                <w:sz w:val="14"/>
              </w:rPr>
              <w:t>3.000,00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2637CD">
        <w:trPr>
          <w:trHeight w:val="142"/>
        </w:trPr>
        <w:tc>
          <w:tcPr>
            <w:tcW w:w="83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</w:t>
            </w:r>
          </w:p>
        </w:tc>
        <w:tc>
          <w:tcPr>
            <w:tcW w:w="16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0"/>
              <w:rPr>
                <w:b/>
                <w:sz w:val="12"/>
              </w:rPr>
            </w:pPr>
            <w:r>
              <w:rPr>
                <w:b/>
                <w:sz w:val="12"/>
              </w:rPr>
              <w:t>1</w:t>
            </w:r>
          </w:p>
        </w:tc>
        <w:tc>
          <w:tcPr>
            <w:tcW w:w="261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06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68"/>
              <w:rPr>
                <w:b/>
                <w:sz w:val="12"/>
              </w:rPr>
            </w:pPr>
            <w:r>
              <w:rPr>
                <w:b/>
                <w:sz w:val="12"/>
              </w:rPr>
              <w:t>Programma</w:t>
            </w:r>
          </w:p>
        </w:tc>
        <w:tc>
          <w:tcPr>
            <w:tcW w:w="15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1"/>
              <w:rPr>
                <w:b/>
                <w:sz w:val="12"/>
              </w:rPr>
            </w:pPr>
            <w:r>
              <w:rPr>
                <w:b/>
                <w:sz w:val="12"/>
              </w:rPr>
              <w:t>5</w:t>
            </w:r>
          </w:p>
        </w:tc>
        <w:tc>
          <w:tcPr>
            <w:tcW w:w="278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0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2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71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7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</w:p>
        </w:tc>
        <w:tc>
          <w:tcPr>
            <w:tcW w:w="10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8" w:right="-29"/>
              <w:rPr>
                <w:b/>
                <w:sz w:val="12"/>
              </w:rPr>
            </w:pPr>
            <w:r>
              <w:rPr>
                <w:b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5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5"/>
        <w:gridCol w:w="7653"/>
        <w:gridCol w:w="1411"/>
        <w:gridCol w:w="1411"/>
        <w:gridCol w:w="1411"/>
        <w:gridCol w:w="1404"/>
      </w:tblGrid>
      <w:tr w:rsidR="002637CD">
        <w:trPr>
          <w:trHeight w:val="371"/>
        </w:trPr>
        <w:tc>
          <w:tcPr>
            <w:tcW w:w="2175" w:type="dxa"/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01.05-1.03.01.02.005</w:t>
            </w:r>
          </w:p>
          <w:p w:rsidR="002637CD" w:rsidRDefault="00A1116F">
            <w:pPr>
              <w:pStyle w:val="TableParagraph"/>
              <w:spacing w:line="150" w:lineRule="exact"/>
              <w:ind w:left="50"/>
              <w:rPr>
                <w:sz w:val="14"/>
              </w:rPr>
            </w:pPr>
            <w:r>
              <w:rPr>
                <w:sz w:val="14"/>
              </w:rPr>
              <w:t>Accessori per uffici 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alloggi</w:t>
            </w:r>
          </w:p>
        </w:tc>
        <w:tc>
          <w:tcPr>
            <w:tcW w:w="7653" w:type="dxa"/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387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ACQUISTO BENI</w:t>
            </w:r>
            <w:r>
              <w:rPr>
                <w:spacing w:val="-17"/>
                <w:sz w:val="16"/>
              </w:rPr>
              <w:t xml:space="preserve"> </w:t>
            </w:r>
            <w:r>
              <w:rPr>
                <w:sz w:val="16"/>
              </w:rPr>
              <w:t>ECONOMATO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890,00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890,00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890,00</w:t>
            </w:r>
          </w:p>
        </w:tc>
        <w:tc>
          <w:tcPr>
            <w:tcW w:w="1404" w:type="dxa"/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1.889,70</w:t>
            </w:r>
          </w:p>
        </w:tc>
      </w:tr>
    </w:tbl>
    <w:p w:rsidR="002637CD" w:rsidRDefault="00B02675">
      <w:pPr>
        <w:pStyle w:val="Corpotesto"/>
        <w:spacing w:before="0" w:line="20" w:lineRule="exact"/>
        <w:ind w:left="93"/>
        <w:rPr>
          <w:rFonts w:ascii="Times New Roman"/>
          <w:b w:val="0"/>
          <w:sz w:val="2"/>
        </w:rPr>
      </w:pPr>
      <w:r>
        <w:rPr>
          <w:rFonts w:ascii="Times New Roman"/>
          <w:b w:val="0"/>
          <w:noProof/>
          <w:sz w:val="2"/>
          <w:lang w:val="it-IT" w:eastAsia="it-IT"/>
        </w:rPr>
        <mc:AlternateContent>
          <mc:Choice Requires="wpg">
            <w:drawing>
              <wp:inline distT="0" distB="0" distL="0" distR="0">
                <wp:extent cx="9827260" cy="9525"/>
                <wp:effectExtent l="9525" t="0" r="12065" b="9525"/>
                <wp:docPr id="60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27260" cy="9525"/>
                          <a:chOff x="0" y="0"/>
                          <a:chExt cx="15476" cy="15"/>
                        </a:xfrm>
                      </wpg:grpSpPr>
                      <wps:wsp>
                        <wps:cNvPr id="61" name="Line 66"/>
                        <wps:cNvCnPr/>
                        <wps:spPr bwMode="auto">
                          <a:xfrm>
                            <a:off x="0" y="8"/>
                            <a:ext cx="10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Line 65"/>
                        <wps:cNvCnPr/>
                        <wps:spPr bwMode="auto">
                          <a:xfrm>
                            <a:off x="1065" y="8"/>
                            <a:ext cx="2767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Line 64"/>
                        <wps:cNvCnPr/>
                        <wps:spPr bwMode="auto">
                          <a:xfrm>
                            <a:off x="3832" y="8"/>
                            <a:ext cx="120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Line 63"/>
                        <wps:cNvCnPr/>
                        <wps:spPr bwMode="auto">
                          <a:xfrm>
                            <a:off x="5041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Line 62"/>
                        <wps:cNvCnPr/>
                        <wps:spPr bwMode="auto">
                          <a:xfrm>
                            <a:off x="7807" y="8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Line 61"/>
                        <wps:cNvCnPr/>
                        <wps:spPr bwMode="auto">
                          <a:xfrm>
                            <a:off x="8662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Line 60"/>
                        <wps:cNvCnPr/>
                        <wps:spPr bwMode="auto">
                          <a:xfrm>
                            <a:off x="11428" y="8"/>
                            <a:ext cx="128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Line 59"/>
                        <wps:cNvCnPr/>
                        <wps:spPr bwMode="auto">
                          <a:xfrm>
                            <a:off x="12709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8" o:spid="_x0000_s1026" style="width:773.8pt;height:.75pt;mso-position-horizontal-relative:char;mso-position-vertical-relative:line" coordsize="154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">
                <v:line id="Line 66" o:spid="_x0000_s1027" style="position:absolute;visibility:visible;mso-wrap-style:square" from="0,8" to="106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nR/sIAAADbAAAADwAAAGRycy9kb3ducmV2LnhtbESPzYvCMBTE7wv+D+EJ3ta0HopUoyyC&#10;4Aciflz29mjetl2bl5pErf+9ERb2OMzMb5jpvDONuJPztWUF6TABQVxYXXOp4Hxafo5B+ICssbFM&#10;Cp7kYT7rfUwx1/bBB7ofQykihH2OCqoQ2lxKX1Rk0A9tSxy9H+sMhihdKbXDR4SbRo6SJJMGa44L&#10;Fba0qKi4HG9GwXciN3vebbY2Mxn5Nbvfa7pVatDvviYgAnXhP/zXXmkFWQrvL/EHyN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XnR/sIAAADbAAAADwAAAAAAAAAAAAAA&#10;AAChAgAAZHJzL2Rvd25yZXYueG1sUEsFBgAAAAAEAAQA+QAAAJADAAAAAA==&#10;" strokecolor="#010101"/>
                <v:line id="Line 65" o:spid="_x0000_s1028" style="position:absolute;visibility:visible;mso-wrap-style:square" from="1065,8" to="3832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atPicMAAADbAAAADwAAAGRycy9kb3ducmV2LnhtbESPQWvCQBSE7wX/w/KE3upGD0FSVxFB&#10;sIYipr309si+JqnZt3F3m8R/7wqFHoeZ+YZZbUbTip6cbywrmM8SEMSl1Q1XCj4/9i9LED4ga2wt&#10;k4IbedisJ08rzLQd+Ex9ESoRIewzVFCH0GVS+rImg35mO+LofVtnMETpKqkdDhFuWrlIklQabDgu&#10;1NjRrqbyUvwaBV+JPJ74/Zjb1KTk39j9XOe5Us/TcfsKItAY/sN/7YNWkC7g8SX+ALm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2rT4nDAAAA2wAAAA8AAAAAAAAAAAAA&#10;AAAAoQIAAGRycy9kb3ducmV2LnhtbFBLBQYAAAAABAAEAPkAAACRAwAAAAA=&#10;" strokecolor="#010101"/>
                <v:line id="Line 64" o:spid="_x0000_s1029" style="position:absolute;visibility:visible;mso-wrap-style:square" from="3832,8" to="504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fqEsMAAADbAAAADwAAAGRycy9kb3ducmV2LnhtbESPQWvCQBSE74X+h+UVvNWNCqFEVxFB&#10;sAYpjb309sg+k7TZt3F3m8R/3y0UPA4z8w2z2oymFT0531hWMJsmIIhLqxuuFHyc988vIHxA1tha&#10;JgU38rBZPz6sMNN24Hfqi1CJCGGfoYI6hC6T0pc1GfRT2xFH72KdwRClq6R2OES4aeU8SVJpsOG4&#10;UGNHu5rK7+LHKPhM5PGNT8fcpiYl/8ru6zrLlZo8jdsliEBjuIf/2wetIF3A35f4A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Ln6hLDAAAA2wAAAA8AAAAAAAAAAAAA&#10;AAAAoQIAAGRycy9kb3ducmV2LnhtbFBLBQYAAAAABAAEAPkAAACRAwAAAAA=&#10;" strokecolor="#010101"/>
                <v:line id="Line 63" o:spid="_x0000_s1030" style="position:absolute;visibility:visible;mso-wrap-style:square" from="5041,8" to="7807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5yZsMAAADbAAAADwAAAGRycy9kb3ducmV2LnhtbESPQWvCQBSE74X+h+UVvNWNIqFEVxFB&#10;sAYpjb309sg+k7TZt3F3m8R/3y0UPA4z8w2z2oymFT0531hWMJsmIIhLqxuuFHyc988vIHxA1tha&#10;JgU38rBZPz6sMNN24Hfqi1CJCGGfoYI6hC6T0pc1GfRT2xFH72KdwRClq6R2OES4aeU8SVJpsOG4&#10;UGNHu5rK7+LHKPhM5PGNT8fcpiYl/8ru6zrLlZo8jdsliEBjuIf/2wetIF3A35f4A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0OcmbDAAAA2wAAAA8AAAAAAAAAAAAA&#10;AAAAoQIAAGRycy9kb3ducmV2LnhtbFBLBQYAAAAABAAEAPkAAACRAwAAAAA=&#10;" strokecolor="#010101"/>
                <v:line id="Line 62" o:spid="_x0000_s1031" style="position:absolute;visibility:visible;mso-wrap-style:square" from="7807,8" to="8662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kLX/cMAAADbAAAADwAAAGRycy9kb3ducmV2LnhtbESPQWvCQBSE74X+h+UVvNWNgqFEVxFB&#10;sAYpjb309sg+k7TZt3F3m8R/3y0UPA4z8w2z2oymFT0531hWMJsmIIhLqxuuFHyc988vIHxA1tha&#10;JgU38rBZPz6sMNN24Hfqi1CJCGGfoYI6hC6T0pc1GfRT2xFH72KdwRClq6R2OES4aeU8SVJpsOG4&#10;UGNHu5rK7+LHKPhM5PGNT8fcpiYl/8ru6zrLlZo8jdsliEBjuIf/2wetIF3A35f4A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JC1/3DAAAA2wAAAA8AAAAAAAAAAAAA&#10;AAAAoQIAAGRycy9kb3ducmV2LnhtbFBLBQYAAAAABAAEAPkAAACRAwAAAAA=&#10;" strokecolor="#010101"/>
                <v:line id="Line 61" o:spid="_x0000_s1032" style="position:absolute;visibility:visible;mso-wrap-style:square" from="8662,8" to="11428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BJisMAAADbAAAADwAAAGRycy9kb3ducmV2LnhtbESPT2sCMRTE74LfIbyCN83aQyjrRhGh&#10;4B+kVL309ti87q5uXtYk1e23bwqCx2FmfsMUi9624kY+NI41TCcZCOLSmYYrDafj+/gNRIjIBlvH&#10;pOGXAizmw0GBuXF3/qTbIVYiQTjkqKGOsculDGVNFsPEdcTJ+3beYkzSV9J4vCe4beVrlilpseG0&#10;UGNHq5rKy+HHavjK5PaD99udU1ZR2LA/X6c7rUcv/XIGIlIfn+FHe200KAX/X9IPkPM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KQSYrDAAAA2wAAAA8AAAAAAAAAAAAA&#10;AAAAoQIAAGRycy9kb3ducmV2LnhtbFBLBQYAAAAABAAEAPkAAACRAwAAAAA=&#10;" strokecolor="#010101"/>
                <v:line id="Line 60" o:spid="_x0000_s1033" style="position:absolute;visibility:visible;mso-wrap-style:square" from="11428,8" to="12709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dzsEcIAAADbAAAADwAAAGRycy9kb3ducmV2LnhtbESPQYvCMBSE74L/ITzBm6buoSvVKCII&#10;q7KIrhdvj+bZVpuXmkSt/94sLOxxmJlvmOm8NbV4kPOVZQWjYQKCOLe64kLB8Wc1GIPwAVljbZkU&#10;vMjDfNbtTDHT9sl7ehxCISKEfYYKyhCaTEqfl2TQD21DHL2zdQZDlK6Q2uEzwk0tP5IklQYrjgsl&#10;NrQsKb8e7kbBKZGbHX9vtjY1Kfk1u8tttFWq32sXExCB2vAf/mt/aQXpJ/x+iT9Azt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dzsEcIAAADbAAAADwAAAAAAAAAAAAAA&#10;AAChAgAAZHJzL2Rvd25yZXYueG1sUEsFBgAAAAAEAAQA+QAAAJADAAAAAA==&#10;" strokecolor="#010101"/>
                <v:line id="Line 59" o:spid="_x0000_s1034" style="position:absolute;visibility:visible;mso-wrap-style:square" from="12709,8" to="1547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N4Y74AAADbAAAADwAAAGRycy9kb3ducmV2LnhtbERPy4rCMBTdC/5DuII7TXVRpBpFBMEH&#10;MujMxt2lubbV5qYmUevfTxaCy8N5zxatqcWTnK8sKxgNExDEudUVFwr+fteDCQgfkDXWlknBmzws&#10;5t3ODDNtX3yk5ykUIoawz1BBGUKTSenzkgz6oW2II3exzmCI0BVSO3zFcFPLcZKk0mDFsaHEhlYl&#10;5bfTwyg4J3L3w4fd3qYmJb9ld72P9kr1e+1yCiJQG77ij3ujFaRxbPwSf4Cc/w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MQ3hjvgAAANsAAAAPAAAAAAAAAAAAAAAAAKEC&#10;AABkcnMvZG93bnJldi54bWxQSwUGAAAAAAQABAD5AAAAjAMAAAAA&#10;" strokecolor="#010101"/>
                <w10:anchorlock/>
              </v:group>
            </w:pict>
          </mc:Fallback>
        </mc:AlternateContent>
      </w:r>
    </w:p>
    <w:p w:rsidR="002637CD" w:rsidRDefault="002637CD">
      <w:pPr>
        <w:spacing w:line="20" w:lineRule="exact"/>
        <w:rPr>
          <w:rFonts w:ascii="Times New Roman"/>
          <w:sz w:val="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B02675">
      <w:pPr>
        <w:pStyle w:val="Corpotesto"/>
        <w:spacing w:before="6"/>
        <w:rPr>
          <w:rFonts w:ascii="Times New Roman"/>
          <w:b w:val="0"/>
          <w:sz w:val="8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4656" behindDoc="1" locked="0" layoutInCell="1" allowOverlap="1">
                <wp:simplePos x="0" y="0"/>
                <wp:positionH relativeFrom="page">
                  <wp:posOffset>544830</wp:posOffset>
                </wp:positionH>
                <wp:positionV relativeFrom="paragraph">
                  <wp:posOffset>92075</wp:posOffset>
                </wp:positionV>
                <wp:extent cx="9816465" cy="97790"/>
                <wp:effectExtent l="11430" t="6350" r="11430" b="10160"/>
                <wp:wrapTopAndBottom/>
                <wp:docPr id="59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6465" cy="9779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9525">
                          <a:solidFill>
                            <a:srgbClr val="01010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37CD" w:rsidRDefault="00A1116F">
                            <w:pPr>
                              <w:tabs>
                                <w:tab w:val="left" w:pos="3952"/>
                                <w:tab w:val="left" w:pos="8092"/>
                                <w:tab w:val="left" w:pos="11564"/>
                              </w:tabs>
                              <w:ind w:left="273"/>
                              <w:rPr>
                                <w:sz w:val="12"/>
                              </w:rPr>
                            </w:pPr>
                            <w:r>
                              <w:rPr>
                                <w:b/>
                                <w:sz w:val="12"/>
                              </w:rPr>
                              <w:t xml:space="preserve">Missione  1    </w:t>
                            </w:r>
                            <w:r>
                              <w:rPr>
                                <w:sz w:val="12"/>
                              </w:rPr>
                              <w:t>Servizi istituzionali, generali e</w:t>
                            </w:r>
                            <w:r>
                              <w:rPr>
                                <w:spacing w:val="-2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di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gestione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Programma  5    </w:t>
                            </w:r>
                            <w:r>
                              <w:rPr>
                                <w:sz w:val="12"/>
                              </w:rPr>
                              <w:t>Gestione dei beni demaniali</w:t>
                            </w:r>
                            <w:r>
                              <w:rPr>
                                <w:spacing w:val="-2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e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patrimoniali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Titolo 1  </w:t>
                            </w:r>
                            <w:r>
                              <w:rPr>
                                <w:b/>
                                <w:spacing w:val="1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Spese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correnti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Macroaggregato 3 </w:t>
                            </w:r>
                            <w:r>
                              <w:rPr>
                                <w:sz w:val="12"/>
                              </w:rPr>
                              <w:t>Acquisto di beni e</w:t>
                            </w:r>
                            <w:r>
                              <w:rPr>
                                <w:spacing w:val="-1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servizi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7" o:spid="_x0000_s1026" type="#_x0000_t202" style="position:absolute;margin-left:42.9pt;margin-top:7.25pt;width:772.95pt;height:7.7pt;z-index:-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" fillcolor="#dfdfdf" strokecolor="#010101">
                <v:textbox inset="0,0,0,0">
                  <w:txbxContent>
                    <w:p w:rsidR="002637CD" w:rsidRDefault="00A1116F">
                      <w:pPr>
                        <w:tabs>
                          <w:tab w:val="left" w:pos="3952"/>
                          <w:tab w:val="left" w:pos="8092"/>
                          <w:tab w:val="left" w:pos="11564"/>
                        </w:tabs>
                        <w:ind w:left="273"/>
                        <w:rPr>
                          <w:sz w:val="12"/>
                        </w:rPr>
                      </w:pPr>
                      <w:r>
                        <w:rPr>
                          <w:b/>
                          <w:sz w:val="12"/>
                        </w:rPr>
                        <w:t xml:space="preserve">Missione  1    </w:t>
                      </w:r>
                      <w:r>
                        <w:rPr>
                          <w:sz w:val="12"/>
                        </w:rPr>
                        <w:t>Servizi istituzionali, generali e</w:t>
                      </w:r>
                      <w:r>
                        <w:rPr>
                          <w:spacing w:val="-2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di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gestione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Programma  5    </w:t>
                      </w:r>
                      <w:r>
                        <w:rPr>
                          <w:sz w:val="12"/>
                        </w:rPr>
                        <w:t>Gestione dei beni demaniali</w:t>
                      </w:r>
                      <w:r>
                        <w:rPr>
                          <w:spacing w:val="-2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e</w:t>
                      </w:r>
                      <w:r>
                        <w:rPr>
                          <w:spacing w:val="-1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patrimoniali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Titolo 1  </w:t>
                      </w:r>
                      <w:r>
                        <w:rPr>
                          <w:b/>
                          <w:spacing w:val="1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Spese</w:t>
                      </w:r>
                      <w:r>
                        <w:rPr>
                          <w:spacing w:val="-2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correnti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Macroaggregato 3 </w:t>
                      </w:r>
                      <w:r>
                        <w:rPr>
                          <w:sz w:val="12"/>
                        </w:rPr>
                        <w:t>Acquisto di beni e</w:t>
                      </w:r>
                      <w:r>
                        <w:rPr>
                          <w:spacing w:val="-18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servizi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637CD" w:rsidRDefault="002637CD">
      <w:pPr>
        <w:pStyle w:val="Corpotesto"/>
        <w:spacing w:before="4"/>
        <w:rPr>
          <w:rFonts w:ascii="Times New Roman"/>
          <w:b w:val="0"/>
          <w:sz w:val="2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786"/>
        <w:gridCol w:w="97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390</w:t>
            </w:r>
            <w:r>
              <w:rPr>
                <w:b/>
                <w:sz w:val="16"/>
              </w:rPr>
              <w:tab/>
              <w:t>2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ECONOMALI E ACQUISTO BENI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00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390</w:t>
            </w:r>
            <w:r>
              <w:rPr>
                <w:b/>
                <w:sz w:val="16"/>
              </w:rPr>
              <w:tab/>
              <w:t>3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ASSICURAZIONI AUTOMEZZI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5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4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786"/>
        <w:gridCol w:w="976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ECONOMALI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1.745,00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00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044"/>
        <w:gridCol w:w="172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470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acquisto beni per ufficio tecnico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4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55"/>
        <w:gridCol w:w="617"/>
        <w:gridCol w:w="884"/>
        <w:gridCol w:w="2993"/>
        <w:gridCol w:w="771"/>
        <w:gridCol w:w="1235"/>
        <w:gridCol w:w="1412"/>
        <w:gridCol w:w="1412"/>
        <w:gridCol w:w="1412"/>
        <w:gridCol w:w="1406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01.07-1.10.99.99.999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Altre spese correnti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553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3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ELEZIONI COMUNALI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6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Elezioni e consultazioni popolari - Anagrafe e stato civile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8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55"/>
        <w:gridCol w:w="617"/>
        <w:gridCol w:w="884"/>
        <w:gridCol w:w="2993"/>
        <w:gridCol w:w="771"/>
        <w:gridCol w:w="1235"/>
        <w:gridCol w:w="1412"/>
        <w:gridCol w:w="1412"/>
        <w:gridCol w:w="1412"/>
        <w:gridCol w:w="1406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01.07-1.10.99.99.999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Altre spese correnti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555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3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ELETTORALI A CARICO DI ALTRI ENTI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06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Elezioni e consultazioni popolari - Anagrafe e stato civile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8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00"/>
        <w:gridCol w:w="900"/>
        <w:gridCol w:w="2190"/>
        <w:gridCol w:w="1572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650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0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ECONOMALI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586,50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9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8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8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00"/>
        <w:gridCol w:w="900"/>
        <w:gridCol w:w="2190"/>
        <w:gridCol w:w="1572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660</w:t>
            </w:r>
            <w:r>
              <w:rPr>
                <w:b/>
                <w:sz w:val="16"/>
              </w:rPr>
              <w:tab/>
              <w:t>2</w:t>
            </w:r>
          </w:p>
        </w:tc>
        <w:tc>
          <w:tcPr>
            <w:tcW w:w="60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VARIE E GENERALI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200,00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296,00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9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8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8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00"/>
        <w:gridCol w:w="900"/>
        <w:gridCol w:w="1349"/>
        <w:gridCol w:w="1421"/>
        <w:gridCol w:w="149"/>
        <w:gridCol w:w="838"/>
        <w:gridCol w:w="1232"/>
        <w:gridCol w:w="1409"/>
        <w:gridCol w:w="1409"/>
        <w:gridCol w:w="1409"/>
        <w:gridCol w:w="1402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01.11-1.03.02.16.999</w:t>
            </w:r>
          </w:p>
          <w:p w:rsidR="002637CD" w:rsidRDefault="00A1116F">
            <w:pPr>
              <w:pStyle w:val="TableParagraph"/>
              <w:spacing w:line="162" w:lineRule="exact"/>
              <w:ind w:left="50" w:right="707"/>
              <w:rPr>
                <w:sz w:val="14"/>
              </w:rPr>
            </w:pPr>
            <w:r>
              <w:rPr>
                <w:sz w:val="14"/>
              </w:rPr>
              <w:t>Altre spese per servizi amministrativi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660</w:t>
            </w:r>
            <w:r>
              <w:rPr>
                <w:b/>
                <w:sz w:val="16"/>
              </w:rPr>
              <w:tab/>
              <w:t>3</w:t>
            </w:r>
          </w:p>
        </w:tc>
        <w:tc>
          <w:tcPr>
            <w:tcW w:w="60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2249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E INCARICHI DI CARATTERE</w:t>
            </w:r>
          </w:p>
        </w:tc>
        <w:tc>
          <w:tcPr>
            <w:tcW w:w="1421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AMMINISTRATIVO</w:t>
            </w:r>
          </w:p>
        </w:tc>
        <w:tc>
          <w:tcPr>
            <w:tcW w:w="14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E</w:t>
            </w:r>
          </w:p>
        </w:tc>
        <w:tc>
          <w:tcPr>
            <w:tcW w:w="2070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4"/>
              <w:rPr>
                <w:sz w:val="16"/>
              </w:rPr>
            </w:pPr>
            <w:r>
              <w:rPr>
                <w:sz w:val="16"/>
              </w:rPr>
              <w:t>CONSULENZE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9"/>
              <w:jc w:val="right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7"/>
              <w:jc w:val="right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5"/>
              <w:jc w:val="right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0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17"/>
              <w:rPr>
                <w:sz w:val="14"/>
              </w:rPr>
            </w:pPr>
            <w:r>
              <w:rPr>
                <w:sz w:val="14"/>
              </w:rPr>
              <w:t>1.624,72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13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2408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3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4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18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70" w:right="-29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1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00"/>
        <w:gridCol w:w="900"/>
        <w:gridCol w:w="2190"/>
        <w:gridCol w:w="1572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01.11-1.03.02.16.999</w:t>
            </w:r>
          </w:p>
          <w:p w:rsidR="002637CD" w:rsidRDefault="00A1116F">
            <w:pPr>
              <w:pStyle w:val="TableParagraph"/>
              <w:spacing w:line="162" w:lineRule="exact"/>
              <w:ind w:left="50" w:right="707"/>
              <w:rPr>
                <w:sz w:val="14"/>
              </w:rPr>
            </w:pPr>
            <w:r>
              <w:rPr>
                <w:sz w:val="14"/>
              </w:rPr>
              <w:t>Altre spese per servizi amministrativi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665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0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PER SITO INTERNET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2.502,00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2.800,00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4"/>
              <w:rPr>
                <w:sz w:val="14"/>
              </w:rPr>
            </w:pPr>
            <w:r>
              <w:rPr>
                <w:sz w:val="14"/>
              </w:rPr>
              <w:t>2.502,00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9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8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8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2656"/>
        <w:gridCol w:w="2993"/>
        <w:gridCol w:w="771"/>
        <w:gridCol w:w="1235"/>
        <w:gridCol w:w="1412"/>
        <w:gridCol w:w="1412"/>
        <w:gridCol w:w="1412"/>
        <w:gridCol w:w="1405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50.01-1.07.06.04.001</w:t>
            </w:r>
          </w:p>
          <w:p w:rsidR="002637CD" w:rsidRDefault="00A1116F">
            <w:pPr>
              <w:pStyle w:val="TableParagraph"/>
              <w:spacing w:line="162" w:lineRule="exact"/>
              <w:ind w:left="50" w:right="92"/>
              <w:rPr>
                <w:sz w:val="14"/>
              </w:rPr>
            </w:pPr>
            <w:r>
              <w:rPr>
                <w:sz w:val="14"/>
              </w:rPr>
              <w:t>Interessi passivi su anticipazioni di tesoreria degli istituti tesorieri/cassieri</w:t>
            </w:r>
          </w:p>
        </w:tc>
        <w:tc>
          <w:tcPr>
            <w:tcW w:w="7655" w:type="dxa"/>
            <w:gridSpan w:val="4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sz w:val="16"/>
              </w:rPr>
            </w:pPr>
            <w:r>
              <w:rPr>
                <w:b/>
                <w:sz w:val="16"/>
              </w:rPr>
              <w:t>685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Interessi passivi su anticipazioni di</w:t>
            </w:r>
            <w:r>
              <w:rPr>
                <w:spacing w:val="-16"/>
                <w:sz w:val="16"/>
              </w:rPr>
              <w:t xml:space="preserve"> </w:t>
            </w:r>
            <w:r>
              <w:rPr>
                <w:sz w:val="16"/>
              </w:rPr>
              <w:t>tesoreria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3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50</w:t>
            </w:r>
          </w:p>
        </w:tc>
        <w:tc>
          <w:tcPr>
            <w:tcW w:w="11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Debito pubblico</w:t>
            </w:r>
          </w:p>
        </w:tc>
        <w:tc>
          <w:tcPr>
            <w:tcW w:w="26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Quota interessi ammortamento mutui e prestiti obbligazionari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7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Interessi passivi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6"/>
        <w:gridCol w:w="2186"/>
        <w:gridCol w:w="1573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01.11-1.10.03.01.001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186"/>
              <w:rPr>
                <w:sz w:val="14"/>
              </w:rPr>
            </w:pPr>
            <w:r>
              <w:rPr>
                <w:sz w:val="14"/>
              </w:rPr>
              <w:t>Versamenti IVA a debito per le gestioni commerciali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686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150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0" w:right="12"/>
              <w:jc w:val="right"/>
              <w:rPr>
                <w:sz w:val="16"/>
              </w:rPr>
            </w:pPr>
            <w:r>
              <w:rPr>
                <w:sz w:val="16"/>
              </w:rPr>
              <w:t>VERSAMENTO IVA</w:t>
            </w:r>
          </w:p>
        </w:tc>
        <w:tc>
          <w:tcPr>
            <w:tcW w:w="4994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A DEBITO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5.000,00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5.000,00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8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2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04.07-1.04.02.02.999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738"/>
              <w:rPr>
                <w:sz w:val="14"/>
              </w:rPr>
            </w:pPr>
            <w:r>
              <w:rPr>
                <w:sz w:val="14"/>
              </w:rPr>
              <w:t>Altri assegni e sussidi assistenziali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1330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INTEGRAZIONE BUONI PASTO SCUOLE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7.126,01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482"/>
        <w:gridCol w:w="1018"/>
        <w:gridCol w:w="2113"/>
        <w:gridCol w:w="1648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04.07-1.04.03.99.999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4"/>
              <w:rPr>
                <w:sz w:val="14"/>
              </w:rPr>
            </w:pPr>
            <w:r>
              <w:rPr>
                <w:sz w:val="14"/>
              </w:rPr>
              <w:t>Trasferimenti correnti a altre imprese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1330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48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LIBRI</w:t>
            </w:r>
          </w:p>
        </w:tc>
        <w:tc>
          <w:tcPr>
            <w:tcW w:w="6012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DI TESTO SCUOLE ELEMENTARI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1.800,00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1.973,00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59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4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1582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servizio accompagnatore sullo scuolabus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11.200,00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11.200,00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11.200,00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14.066,00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1583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ASSICURAZIONI SCUOLABUS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3.900,00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3.900,00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1480"/>
        <w:gridCol w:w="2282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1584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2981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SERVIZIO SOSTITUTIVO TRASPORTO</w:t>
            </w:r>
          </w:p>
        </w:tc>
        <w:tc>
          <w:tcPr>
            <w:tcW w:w="3515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SCOLASTICO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14.000,00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8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9"/>
              <w:rPr>
                <w:sz w:val="14"/>
              </w:rPr>
            </w:pPr>
            <w:r>
              <w:rPr>
                <w:sz w:val="14"/>
              </w:rPr>
              <w:t>16.946,68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148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228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0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30"/>
        <w:gridCol w:w="87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04.07-1.02.01.09.001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Tassa di circolazione dei veicoli a motore (tassa automobilistica)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1680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imposte</w:t>
            </w:r>
          </w:p>
        </w:tc>
        <w:tc>
          <w:tcPr>
            <w:tcW w:w="586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1"/>
              <w:rPr>
                <w:sz w:val="16"/>
              </w:rPr>
            </w:pPr>
            <w:r>
              <w:rPr>
                <w:sz w:val="16"/>
              </w:rPr>
              <w:t>e tasse - bolli scuolabus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644"/>
        <w:gridCol w:w="1012"/>
        <w:gridCol w:w="2992"/>
        <w:gridCol w:w="77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05.02-1.04.04.01.001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575"/>
              <w:rPr>
                <w:sz w:val="14"/>
              </w:rPr>
            </w:pPr>
            <w:r>
              <w:rPr>
                <w:sz w:val="14"/>
              </w:rPr>
              <w:t>Trasferimenti correnti a Istituzioni Sociali Private</w:t>
            </w:r>
          </w:p>
        </w:tc>
        <w:tc>
          <w:tcPr>
            <w:tcW w:w="7652" w:type="dxa"/>
            <w:gridSpan w:val="5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1780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contributi concerto</w:t>
            </w:r>
            <w:r>
              <w:rPr>
                <w:spacing w:val="-16"/>
                <w:sz w:val="16"/>
              </w:rPr>
              <w:t xml:space="preserve"> </w:t>
            </w:r>
            <w:r>
              <w:rPr>
                <w:sz w:val="16"/>
              </w:rPr>
              <w:t>natale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1.200,00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1.200,00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1.700,00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5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Tutela e valorizzazione dei beni e attività culturali</w:t>
            </w:r>
          </w:p>
        </w:tc>
        <w:tc>
          <w:tcPr>
            <w:tcW w:w="10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58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99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90"/>
              <w:rPr>
                <w:sz w:val="12"/>
              </w:rPr>
            </w:pPr>
            <w:r>
              <w:rPr>
                <w:sz w:val="12"/>
              </w:rPr>
              <w:t>Attività culturali e interventi diversi nel settore culturale</w:t>
            </w:r>
          </w:p>
        </w:tc>
        <w:tc>
          <w:tcPr>
            <w:tcW w:w="7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7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69"/>
        <w:gridCol w:w="185"/>
        <w:gridCol w:w="1500"/>
        <w:gridCol w:w="2210"/>
        <w:gridCol w:w="1552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06.01-1.04.04.01.001</w:t>
            </w:r>
          </w:p>
          <w:p w:rsidR="002637CD" w:rsidRDefault="00A1116F">
            <w:pPr>
              <w:pStyle w:val="TableParagraph"/>
              <w:spacing w:line="162" w:lineRule="exact"/>
              <w:ind w:left="50" w:right="575"/>
              <w:rPr>
                <w:sz w:val="14"/>
              </w:rPr>
            </w:pPr>
            <w:r>
              <w:rPr>
                <w:sz w:val="14"/>
              </w:rPr>
              <w:t>Trasferimenti correnti a Istituzioni Sociali Private</w:t>
            </w:r>
          </w:p>
        </w:tc>
        <w:tc>
          <w:tcPr>
            <w:tcW w:w="969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2050</w:t>
            </w:r>
          </w:p>
        </w:tc>
        <w:tc>
          <w:tcPr>
            <w:tcW w:w="18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4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contributi a enti diversi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2.300,00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6</w:t>
            </w:r>
          </w:p>
        </w:tc>
        <w:tc>
          <w:tcPr>
            <w:tcW w:w="21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Politiche giovanili, sport e tempo libero</w:t>
            </w:r>
          </w:p>
        </w:tc>
        <w:tc>
          <w:tcPr>
            <w:tcW w:w="168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3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21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Sport e tempo libero</w:t>
            </w:r>
          </w:p>
        </w:tc>
        <w:tc>
          <w:tcPr>
            <w:tcW w:w="155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2656"/>
        <w:gridCol w:w="2993"/>
        <w:gridCol w:w="771"/>
        <w:gridCol w:w="1235"/>
        <w:gridCol w:w="1412"/>
        <w:gridCol w:w="1412"/>
        <w:gridCol w:w="1412"/>
        <w:gridCol w:w="1405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50.01-1.07.05.05.999</w:t>
            </w:r>
          </w:p>
          <w:p w:rsidR="002637CD" w:rsidRDefault="00A1116F">
            <w:pPr>
              <w:pStyle w:val="TableParagraph"/>
              <w:spacing w:line="162" w:lineRule="exact"/>
              <w:ind w:left="50" w:right="139"/>
              <w:rPr>
                <w:sz w:val="14"/>
              </w:rPr>
            </w:pPr>
            <w:r>
              <w:rPr>
                <w:sz w:val="14"/>
              </w:rPr>
              <w:t>Interessi passivi su mutui e altri finanziamenti a medio lungo termine ad altri soggetti</w:t>
            </w:r>
          </w:p>
        </w:tc>
        <w:tc>
          <w:tcPr>
            <w:tcW w:w="7655" w:type="dxa"/>
            <w:gridSpan w:val="4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2860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Interessi passivi mutuo cassa</w:t>
            </w:r>
            <w:r>
              <w:rPr>
                <w:spacing w:val="-17"/>
                <w:sz w:val="16"/>
              </w:rPr>
              <w:t xml:space="preserve"> </w:t>
            </w:r>
            <w:r>
              <w:rPr>
                <w:sz w:val="16"/>
              </w:rPr>
              <w:t>dd.pp.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3.869,00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3.584,00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3.285,00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3.869,00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50</w:t>
            </w:r>
          </w:p>
        </w:tc>
        <w:tc>
          <w:tcPr>
            <w:tcW w:w="11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Debito pubblico</w:t>
            </w:r>
          </w:p>
        </w:tc>
        <w:tc>
          <w:tcPr>
            <w:tcW w:w="26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Quota interessi ammortamento mutui e prestiti obbligazionari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7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Interessi passivi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69"/>
        <w:gridCol w:w="185"/>
        <w:gridCol w:w="1500"/>
        <w:gridCol w:w="1872"/>
        <w:gridCol w:w="1889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06.02-1.03.02.99.999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969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3110</w:t>
            </w:r>
          </w:p>
        </w:tc>
        <w:tc>
          <w:tcPr>
            <w:tcW w:w="18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4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4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CENTRO ESTIVO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10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6</w:t>
            </w:r>
          </w:p>
        </w:tc>
        <w:tc>
          <w:tcPr>
            <w:tcW w:w="21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Politiche giovanili, sport e tempo libero</w:t>
            </w:r>
          </w:p>
        </w:tc>
        <w:tc>
          <w:tcPr>
            <w:tcW w:w="168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33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18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Giovani</w:t>
            </w:r>
          </w:p>
        </w:tc>
        <w:tc>
          <w:tcPr>
            <w:tcW w:w="188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6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1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6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3"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3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34"/>
        <w:gridCol w:w="142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12.02-1.03.02.99.999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3120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Assistenza e trasporto disabile per scuola primaria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9.064,00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3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la disabilità</w:t>
            </w:r>
          </w:p>
        </w:tc>
        <w:tc>
          <w:tcPr>
            <w:tcW w:w="142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52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458"/>
        <w:gridCol w:w="2977"/>
        <w:gridCol w:w="83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12.01-1.04.02.05.999</w:t>
            </w:r>
          </w:p>
          <w:p w:rsidR="002637CD" w:rsidRDefault="00A1116F">
            <w:pPr>
              <w:pStyle w:val="TableParagraph"/>
              <w:spacing w:line="162" w:lineRule="exact"/>
              <w:ind w:left="50" w:right="396"/>
              <w:rPr>
                <w:sz w:val="14"/>
              </w:rPr>
            </w:pPr>
            <w:r>
              <w:rPr>
                <w:sz w:val="14"/>
              </w:rPr>
              <w:t>Altri trasferimenti a famiglie n.a.c.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3130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145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TRASFERIMENTO</w:t>
            </w:r>
          </w:p>
        </w:tc>
        <w:tc>
          <w:tcPr>
            <w:tcW w:w="5042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4"/>
              <w:rPr>
                <w:sz w:val="16"/>
              </w:rPr>
            </w:pPr>
            <w:r>
              <w:rPr>
                <w:sz w:val="16"/>
              </w:rPr>
              <w:t>A FAMIGLIE PER ASILO NIDO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8.000,00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36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10"/>
              <w:rPr>
                <w:sz w:val="12"/>
              </w:rPr>
            </w:pPr>
            <w:r>
              <w:rPr>
                <w:sz w:val="12"/>
              </w:rPr>
              <w:t>Interventi per l'infanzia e i minori e per asili nido</w:t>
            </w:r>
          </w:p>
        </w:tc>
        <w:tc>
          <w:tcPr>
            <w:tcW w:w="83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52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458"/>
        <w:gridCol w:w="2977"/>
        <w:gridCol w:w="83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12.01-1.04.02.05.999</w:t>
            </w:r>
          </w:p>
          <w:p w:rsidR="002637CD" w:rsidRDefault="00A1116F">
            <w:pPr>
              <w:pStyle w:val="TableParagraph"/>
              <w:spacing w:line="162" w:lineRule="exact"/>
              <w:ind w:left="50" w:right="396"/>
              <w:rPr>
                <w:sz w:val="14"/>
              </w:rPr>
            </w:pPr>
            <w:r>
              <w:rPr>
                <w:sz w:val="14"/>
              </w:rPr>
              <w:t>Altri trasferimenti a famiglie n.a.c.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3130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145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TRASFERIMENTO</w:t>
            </w:r>
          </w:p>
        </w:tc>
        <w:tc>
          <w:tcPr>
            <w:tcW w:w="5042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4"/>
              <w:rPr>
                <w:sz w:val="16"/>
              </w:rPr>
            </w:pPr>
            <w:r>
              <w:rPr>
                <w:sz w:val="16"/>
              </w:rPr>
              <w:t>PER NIDI GRATIS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2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5.000,00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5.000,00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27.296,92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36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10"/>
              <w:rPr>
                <w:sz w:val="12"/>
              </w:rPr>
            </w:pPr>
            <w:r>
              <w:rPr>
                <w:sz w:val="12"/>
              </w:rPr>
              <w:t>Interventi per l'infanzia e i minori e per asili nido</w:t>
            </w:r>
          </w:p>
        </w:tc>
        <w:tc>
          <w:tcPr>
            <w:tcW w:w="83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52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34"/>
        <w:gridCol w:w="142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12.02-1.03.02.99.999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3399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 per trasporto e assistenza disabili sensoriali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8.000,00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8.000,00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3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la disabilità</w:t>
            </w:r>
          </w:p>
        </w:tc>
        <w:tc>
          <w:tcPr>
            <w:tcW w:w="142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52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07"/>
        <w:gridCol w:w="1456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12.05-1.04.01.02.003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Trasferimenti correnti a Comuni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3400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trasferimento per funzioni delegate ai Piani di Zona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3.900,00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7.800,00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30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le famiglie</w:t>
            </w:r>
          </w:p>
        </w:tc>
        <w:tc>
          <w:tcPr>
            <w:tcW w:w="14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34"/>
        <w:gridCol w:w="142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12.02-1.04.01.02.003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Trasferimenti correnti a Comuni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3400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c.s.e., trasporto e vacanze handicappati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7.000,00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9.734,00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3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la disabilità</w:t>
            </w:r>
          </w:p>
        </w:tc>
        <w:tc>
          <w:tcPr>
            <w:tcW w:w="142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52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07"/>
        <w:gridCol w:w="145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12.05-1.04.02.02.999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738"/>
              <w:rPr>
                <w:sz w:val="14"/>
              </w:rPr>
            </w:pPr>
            <w:r>
              <w:rPr>
                <w:sz w:val="14"/>
              </w:rPr>
              <w:t>Altri assegni e sussidi assistenziali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3400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Contributi economici di assistenza generica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1.800,00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30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le famiglie</w:t>
            </w:r>
          </w:p>
        </w:tc>
        <w:tc>
          <w:tcPr>
            <w:tcW w:w="14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1501"/>
        <w:gridCol w:w="2304"/>
        <w:gridCol w:w="145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12.03-1.04.02.02.999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738"/>
              <w:rPr>
                <w:sz w:val="14"/>
              </w:rPr>
            </w:pPr>
            <w:r>
              <w:rPr>
                <w:sz w:val="14"/>
              </w:rPr>
              <w:t>Altri assegni e sussidi assistenziali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3410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Trasferimento per assistenza sociale L. 244/2007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8.342,80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230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Interventi per gli anziani</w:t>
            </w:r>
          </w:p>
        </w:tc>
        <w:tc>
          <w:tcPr>
            <w:tcW w:w="145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4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639"/>
        <w:gridCol w:w="861"/>
        <w:gridCol w:w="2306"/>
        <w:gridCol w:w="1455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12.05-1.04.02.02.999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738"/>
              <w:rPr>
                <w:sz w:val="14"/>
              </w:rPr>
            </w:pPr>
            <w:r>
              <w:rPr>
                <w:sz w:val="14"/>
              </w:rPr>
              <w:t>Altri assegni e sussidi assistenziali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3420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FONDO</w:t>
            </w:r>
          </w:p>
        </w:tc>
        <w:tc>
          <w:tcPr>
            <w:tcW w:w="5855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50"/>
              <w:rPr>
                <w:sz w:val="16"/>
              </w:rPr>
            </w:pPr>
            <w:r>
              <w:rPr>
                <w:sz w:val="16"/>
              </w:rPr>
              <w:t>SOCIALE SOSTEGNO FAMILIARE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2.076,00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8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30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Interventi per le famiglie</w:t>
            </w:r>
          </w:p>
        </w:tc>
        <w:tc>
          <w:tcPr>
            <w:tcW w:w="145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4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977"/>
        <w:gridCol w:w="178"/>
        <w:gridCol w:w="634"/>
        <w:gridCol w:w="866"/>
        <w:gridCol w:w="1570"/>
        <w:gridCol w:w="2192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12.05-1.04.01.02.003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Trasferimenti correnti a Comuni</w:t>
            </w:r>
          </w:p>
        </w:tc>
        <w:tc>
          <w:tcPr>
            <w:tcW w:w="9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3425</w:t>
            </w:r>
          </w:p>
        </w:tc>
        <w:tc>
          <w:tcPr>
            <w:tcW w:w="1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6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QUOTA</w:t>
            </w:r>
          </w:p>
        </w:tc>
        <w:tc>
          <w:tcPr>
            <w:tcW w:w="2436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COMPARTECIPAZIONE PUNTO</w:t>
            </w:r>
          </w:p>
        </w:tc>
        <w:tc>
          <w:tcPr>
            <w:tcW w:w="3425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0"/>
              <w:rPr>
                <w:sz w:val="16"/>
              </w:rPr>
            </w:pPr>
            <w:r>
              <w:rPr>
                <w:sz w:val="16"/>
              </w:rPr>
              <w:t>ROSA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460,00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3"/>
              <w:rPr>
                <w:sz w:val="14"/>
              </w:rPr>
            </w:pPr>
            <w:r>
              <w:rPr>
                <w:sz w:val="14"/>
              </w:rPr>
              <w:t>460,00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4"/>
              <w:rPr>
                <w:sz w:val="14"/>
              </w:rPr>
            </w:pPr>
            <w:r>
              <w:rPr>
                <w:sz w:val="14"/>
              </w:rPr>
              <w:t>460,00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1.380,00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12</w:t>
            </w:r>
          </w:p>
        </w:tc>
        <w:tc>
          <w:tcPr>
            <w:tcW w:w="21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Diritti sociali, politiche sociali e famiglia</w:t>
            </w:r>
          </w:p>
        </w:tc>
        <w:tc>
          <w:tcPr>
            <w:tcW w:w="1678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157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Interventi per le famiglie</w:t>
            </w:r>
          </w:p>
        </w:tc>
        <w:tc>
          <w:tcPr>
            <w:tcW w:w="219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8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1"/>
                <w:sz w:val="12"/>
              </w:rPr>
              <w:t>4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1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634"/>
        <w:gridCol w:w="866"/>
        <w:gridCol w:w="2353"/>
        <w:gridCol w:w="1408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10.04-1.04.01.02.003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Trasferimenti correnti a Comuni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3426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3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right="-15"/>
              <w:rPr>
                <w:sz w:val="16"/>
              </w:rPr>
            </w:pPr>
            <w:r>
              <w:rPr>
                <w:sz w:val="16"/>
              </w:rPr>
              <w:t>QUOTA</w:t>
            </w:r>
          </w:p>
        </w:tc>
        <w:tc>
          <w:tcPr>
            <w:tcW w:w="586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6"/>
              <w:rPr>
                <w:sz w:val="16"/>
              </w:rPr>
            </w:pPr>
            <w:r>
              <w:rPr>
                <w:sz w:val="16"/>
              </w:rPr>
              <w:t>COMPARTECIPAZIONE MIO TAXI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3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4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5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5"/>
              <w:jc w:val="right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10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Trasporti e diritto alla mobilità</w:t>
            </w:r>
          </w:p>
        </w:tc>
        <w:tc>
          <w:tcPr>
            <w:tcW w:w="1759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4</w:t>
            </w:r>
          </w:p>
        </w:tc>
        <w:tc>
          <w:tcPr>
            <w:tcW w:w="235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Altre modalità di trasporto</w:t>
            </w:r>
          </w:p>
        </w:tc>
        <w:tc>
          <w:tcPr>
            <w:tcW w:w="140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3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4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Trasferimenti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2656"/>
        <w:gridCol w:w="2993"/>
        <w:gridCol w:w="771"/>
        <w:gridCol w:w="1235"/>
        <w:gridCol w:w="1412"/>
        <w:gridCol w:w="1412"/>
        <w:gridCol w:w="1412"/>
        <w:gridCol w:w="1405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50.01-1.07.05.05.999</w:t>
            </w:r>
          </w:p>
          <w:p w:rsidR="002637CD" w:rsidRDefault="00A1116F">
            <w:pPr>
              <w:pStyle w:val="TableParagraph"/>
              <w:spacing w:line="162" w:lineRule="exact"/>
              <w:ind w:left="50" w:right="139"/>
              <w:rPr>
                <w:sz w:val="14"/>
              </w:rPr>
            </w:pPr>
            <w:r>
              <w:rPr>
                <w:sz w:val="14"/>
              </w:rPr>
              <w:t>Interessi passivi su mutui e altri finanziamenti a medio lungo termine ad altri soggetti</w:t>
            </w:r>
          </w:p>
        </w:tc>
        <w:tc>
          <w:tcPr>
            <w:tcW w:w="7655" w:type="dxa"/>
            <w:gridSpan w:val="4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7810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Interessi passivi</w:t>
            </w:r>
            <w:r>
              <w:rPr>
                <w:spacing w:val="-15"/>
                <w:sz w:val="16"/>
              </w:rPr>
              <w:t xml:space="preserve"> </w:t>
            </w:r>
            <w:r>
              <w:rPr>
                <w:sz w:val="16"/>
              </w:rPr>
              <w:t>rotatoria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9.614,00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9.380,00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9.140,00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9.614,00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50</w:t>
            </w:r>
          </w:p>
        </w:tc>
        <w:tc>
          <w:tcPr>
            <w:tcW w:w="11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Debito pubblico</w:t>
            </w:r>
          </w:p>
        </w:tc>
        <w:tc>
          <w:tcPr>
            <w:tcW w:w="26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Quota interessi ammortamento mutui e prestiti obbligazionari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7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22"/>
              <w:rPr>
                <w:sz w:val="12"/>
              </w:rPr>
            </w:pPr>
            <w:r>
              <w:rPr>
                <w:sz w:val="12"/>
              </w:rPr>
              <w:t>Interessi passivi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2656"/>
        <w:gridCol w:w="2891"/>
        <w:gridCol w:w="872"/>
        <w:gridCol w:w="1234"/>
        <w:gridCol w:w="1411"/>
        <w:gridCol w:w="1411"/>
        <w:gridCol w:w="1411"/>
        <w:gridCol w:w="1404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50.02-4.03.01.04.999</w:t>
            </w:r>
          </w:p>
          <w:p w:rsidR="002637CD" w:rsidRDefault="00A1116F">
            <w:pPr>
              <w:pStyle w:val="TableParagraph"/>
              <w:spacing w:line="162" w:lineRule="exact"/>
              <w:ind w:left="50" w:right="341"/>
              <w:rPr>
                <w:sz w:val="14"/>
              </w:rPr>
            </w:pPr>
            <w:r>
              <w:rPr>
                <w:sz w:val="14"/>
              </w:rPr>
              <w:t>Rimborso Mutui e altri finanziamenti a medio lungo termine ad altre imprese</w:t>
            </w:r>
          </w:p>
        </w:tc>
        <w:tc>
          <w:tcPr>
            <w:tcW w:w="265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575"/>
              </w:tabs>
              <w:spacing w:line="180" w:lineRule="exact"/>
              <w:ind w:left="0" w:right="35"/>
              <w:jc w:val="right"/>
              <w:rPr>
                <w:sz w:val="16"/>
              </w:rPr>
            </w:pPr>
            <w:r>
              <w:rPr>
                <w:b/>
                <w:sz w:val="16"/>
              </w:rPr>
              <w:t>9135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RIMBORSO</w:t>
            </w:r>
            <w:r>
              <w:rPr>
                <w:spacing w:val="-19"/>
                <w:sz w:val="16"/>
              </w:rPr>
              <w:t xml:space="preserve"> </w:t>
            </w:r>
            <w:r>
              <w:rPr>
                <w:sz w:val="16"/>
              </w:rPr>
              <w:t>FINAN</w:t>
            </w:r>
          </w:p>
        </w:tc>
        <w:tc>
          <w:tcPr>
            <w:tcW w:w="2891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-38"/>
              <w:rPr>
                <w:sz w:val="16"/>
              </w:rPr>
            </w:pPr>
            <w:r>
              <w:rPr>
                <w:sz w:val="16"/>
              </w:rPr>
              <w:t>ZIAMENTO DOCUP II LOTTO PIP E VIA</w:t>
            </w:r>
          </w:p>
        </w:tc>
        <w:tc>
          <w:tcPr>
            <w:tcW w:w="2106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ERBATICI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53.600,00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53.600,00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53.600,00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53.600,00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50</w:t>
            </w:r>
          </w:p>
        </w:tc>
        <w:tc>
          <w:tcPr>
            <w:tcW w:w="11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Debito pubblico</w:t>
            </w:r>
          </w:p>
        </w:tc>
        <w:tc>
          <w:tcPr>
            <w:tcW w:w="26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89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rPr>
                <w:sz w:val="12"/>
              </w:rPr>
            </w:pPr>
            <w:r>
              <w:rPr>
                <w:sz w:val="12"/>
              </w:rPr>
              <w:t>Quota capitale ammortamento mutui e prestiti obbligazionari</w:t>
            </w:r>
          </w:p>
        </w:tc>
        <w:tc>
          <w:tcPr>
            <w:tcW w:w="8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395"/>
              <w:rPr>
                <w:b/>
                <w:sz w:val="12"/>
              </w:rPr>
            </w:pPr>
            <w:r>
              <w:rPr>
                <w:b/>
                <w:sz w:val="12"/>
              </w:rPr>
              <w:t>Titolo 4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Rimborso Prestiti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left="126" w:right="291"/>
              <w:rPr>
                <w:sz w:val="12"/>
              </w:rPr>
            </w:pPr>
            <w:r>
              <w:rPr>
                <w:sz w:val="12"/>
              </w:rPr>
              <w:t>Rimborso mutui e altri finanziamenti a medio lungo termine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5"/>
        <w:gridCol w:w="7653"/>
        <w:gridCol w:w="1411"/>
        <w:gridCol w:w="1411"/>
        <w:gridCol w:w="1411"/>
        <w:gridCol w:w="1404"/>
      </w:tblGrid>
      <w:tr w:rsidR="002637CD">
        <w:trPr>
          <w:trHeight w:val="854"/>
        </w:trPr>
        <w:tc>
          <w:tcPr>
            <w:tcW w:w="2175" w:type="dxa"/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50.02-4.03.01.04.003</w:t>
            </w:r>
          </w:p>
          <w:p w:rsidR="002637CD" w:rsidRDefault="00A1116F">
            <w:pPr>
              <w:pStyle w:val="TableParagraph"/>
              <w:spacing w:line="162" w:lineRule="exact"/>
              <w:ind w:left="50" w:right="318"/>
              <w:rPr>
                <w:sz w:val="14"/>
              </w:rPr>
            </w:pPr>
            <w:r>
              <w:rPr>
                <w:sz w:val="14"/>
              </w:rPr>
              <w:t>Rimborso Mutui e altri finanziamenti a medio lungo termine a Cassa Depositi e Prestiti - Gestione CDP SPA</w:t>
            </w:r>
          </w:p>
        </w:tc>
        <w:tc>
          <w:tcPr>
            <w:tcW w:w="7653" w:type="dxa"/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9136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RIMBORSO QUOTA CAPITALE MUTUO CASSA</w:t>
            </w:r>
            <w:r>
              <w:rPr>
                <w:spacing w:val="-20"/>
                <w:sz w:val="16"/>
              </w:rPr>
              <w:t xml:space="preserve"> </w:t>
            </w:r>
            <w:r>
              <w:rPr>
                <w:sz w:val="16"/>
              </w:rPr>
              <w:t>DDPP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13.448,00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13.966,00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14.505,00</w:t>
            </w:r>
          </w:p>
        </w:tc>
        <w:tc>
          <w:tcPr>
            <w:tcW w:w="1404" w:type="dxa"/>
          </w:tcPr>
          <w:p w:rsidR="002637CD" w:rsidRDefault="00A1116F">
            <w:pPr>
              <w:pStyle w:val="TableParagraph"/>
              <w:ind w:left="724"/>
              <w:rPr>
                <w:sz w:val="14"/>
              </w:rPr>
            </w:pPr>
            <w:r>
              <w:rPr>
                <w:sz w:val="14"/>
              </w:rPr>
              <w:t>13.448,00</w:t>
            </w:r>
          </w:p>
        </w:tc>
      </w:tr>
    </w:tbl>
    <w:p w:rsidR="002637CD" w:rsidRDefault="00B02675">
      <w:pPr>
        <w:tabs>
          <w:tab w:val="left" w:pos="3925"/>
        </w:tabs>
        <w:spacing w:line="20" w:lineRule="exact"/>
        <w:ind w:left="93"/>
        <w:rPr>
          <w:rFonts w:ascii="Times New Roman"/>
          <w:sz w:val="2"/>
        </w:rPr>
      </w:pPr>
      <w:r>
        <w:rPr>
          <w:rFonts w:ascii="Times New Roman"/>
          <w:noProof/>
          <w:sz w:val="2"/>
          <w:lang w:val="it-IT" w:eastAsia="it-IT"/>
        </w:rPr>
        <mc:AlternateContent>
          <mc:Choice Requires="wpg">
            <w:drawing>
              <wp:inline distT="0" distB="0" distL="0" distR="0">
                <wp:extent cx="676275" cy="9525"/>
                <wp:effectExtent l="9525" t="0" r="9525" b="9525"/>
                <wp:docPr id="57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275" cy="9525"/>
                          <a:chOff x="0" y="0"/>
                          <a:chExt cx="1065" cy="15"/>
                        </a:xfrm>
                      </wpg:grpSpPr>
                      <wps:wsp>
                        <wps:cNvPr id="58" name="Line 56"/>
                        <wps:cNvCnPr/>
                        <wps:spPr bwMode="auto">
                          <a:xfrm>
                            <a:off x="0" y="8"/>
                            <a:ext cx="10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5" o:spid="_x0000_s1026" style="width:53.25pt;height:.75pt;mso-position-horizontal-relative:char;mso-position-vertical-relative:line" coordsize="106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">
                <v:line id="Line 56" o:spid="_x0000_s1027" style="position:absolute;visibility:visible;mso-wrap-style:square" from="0,8" to="106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+y3sAAAADbAAAADwAAAGRycy9kb3ducmV2LnhtbERPz2vCMBS+D/Y/hDfYbU0VVqRrFBEE&#10;p8hQd9nt0by11ealJllb//vlIHj8+H4Xi9G0oifnG8sKJkkKgri0uuFKwfdp/TYD4QOyxtYyKbiR&#10;h8X8+anAXNuBD9QfQyViCPscFdQhdLmUvqzJoE9sRxy5X+sMhghdJbXDIYabVk7TNJMGG44NNXa0&#10;qqm8HP+Mgp9Ubr94v93ZzGTkP9mdr5OdUq8v4/IDRKAxPMR390YreI9j45f4A+T8H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Ivst7AAAAA2wAAAA8AAAAAAAAAAAAAAAAA&#10;oQIAAGRycy9kb3ducmV2LnhtbFBLBQYAAAAABAAEAPkAAACOAwAAAAA=&#10;" strokecolor="#010101"/>
                <w10:anchorlock/>
              </v:group>
            </w:pict>
          </mc:Fallback>
        </mc:AlternateContent>
      </w:r>
      <w:r w:rsidR="00A1116F">
        <w:rPr>
          <w:rFonts w:ascii="Times New Roman"/>
          <w:sz w:val="2"/>
        </w:rPr>
        <w:tab/>
      </w:r>
      <w:r>
        <w:rPr>
          <w:rFonts w:ascii="Times New Roman"/>
          <w:noProof/>
          <w:sz w:val="2"/>
          <w:lang w:val="it-IT" w:eastAsia="it-IT"/>
        </w:rPr>
        <mc:AlternateContent>
          <mc:Choice Requires="wpg">
            <w:drawing>
              <wp:inline distT="0" distB="0" distL="0" distR="0">
                <wp:extent cx="3067685" cy="9525"/>
                <wp:effectExtent l="9525" t="0" r="8890" b="9525"/>
                <wp:docPr id="53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67685" cy="9525"/>
                          <a:chOff x="0" y="0"/>
                          <a:chExt cx="4831" cy="15"/>
                        </a:xfrm>
                      </wpg:grpSpPr>
                      <wps:wsp>
                        <wps:cNvPr id="54" name="Line 54"/>
                        <wps:cNvCnPr/>
                        <wps:spPr bwMode="auto">
                          <a:xfrm>
                            <a:off x="0" y="8"/>
                            <a:ext cx="120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53"/>
                        <wps:cNvCnPr/>
                        <wps:spPr bwMode="auto">
                          <a:xfrm>
                            <a:off x="1209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Line 52"/>
                        <wps:cNvCnPr/>
                        <wps:spPr bwMode="auto">
                          <a:xfrm>
                            <a:off x="3975" y="8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1" o:spid="_x0000_s1026" style="width:241.55pt;height:.75pt;mso-position-horizontal-relative:char;mso-position-vertical-relative:line" coordsize="483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">
                <v:line id="Line 54" o:spid="_x0000_s1027" style="position:absolute;visibility:visible;mso-wrap-style:square" from="0,8" to="1209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2K428QAAADbAAAADwAAAGRycy9kb3ducmV2LnhtbESPQWvCQBSE7wX/w/IK3uomUkOJrlIE&#10;oY0UMfXi7ZF9Jmmzb9PdVeO/7wqFHoeZ+YZZrAbTiQs531pWkE4SEMSV1S3XCg6fm6cXED4ga+ws&#10;k4IbeVgtRw8LzLW98p4uZahFhLDPUUETQp9L6auGDPqJ7Ymjd7LOYIjS1VI7vEa46eQ0STJpsOW4&#10;0GBP64aq7/JsFBwTWez4o9jazGTk39l9/aRbpcaPw+scRKAh/If/2m9awewZ7l/iD5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YrjbxAAAANsAAAAPAAAAAAAAAAAA&#10;AAAAAKECAABkcnMvZG93bnJldi54bWxQSwUGAAAAAAQABAD5AAAAkgMAAAAA&#10;" strokecolor="#010101"/>
                <v:line id="Line 53" o:spid="_x0000_s1028" style="position:absolute;visibility:visible;mso-wrap-style:square" from="1209,8" to="397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4dQMIAAADbAAAADwAAAGRycy9kb3ducmV2LnhtbESPT4vCMBTE7wt+h/AEb2vqgkWqUUQQ&#10;XGVZ/HPx9miebbV5qUnU7rffCILHYWZ+w0xmranFnZyvLCsY9BMQxLnVFRcKDvvl5wiED8gaa8uk&#10;4I88zKadjwlm2j54S/ddKESEsM9QQRlCk0np85IM+r5tiKN3ss5giNIVUjt8RLip5VeSpNJgxXGh&#10;xIYWJeWX3c0oOCZy/cs/641NTUr+m935Otgo1eu28zGIQG14h1/tlVYwHMLzS/wBcvo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C4dQMIAAADbAAAADwAAAAAAAAAAAAAA&#10;AAChAgAAZHJzL2Rvd25yZXYueG1sUEsFBgAAAAAEAAQA+QAAAJADAAAAAA==&#10;" strokecolor="#010101"/>
                <v:line id="Line 52" o:spid="_x0000_s1029" style="position:absolute;visibility:visible;mso-wrap-style:square" from="3975,8" to="4830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PyDN8MAAADbAAAADwAAAGRycy9kb3ducmV2LnhtbESPQWvCQBSE74X+h+UVvNWNgqFEVxFB&#10;sAYpjb309sg+k7TZt3F3m8R/3y0UPA4z8w2z2oymFT0531hWMJsmIIhLqxuuFHyc988vIHxA1tha&#10;JgU38rBZPz6sMNN24Hfqi1CJCGGfoYI6hC6T0pc1GfRT2xFH72KdwRClq6R2OES4aeU8SVJpsOG4&#10;UGNHu5rK7+LHKPhM5PGNT8fcpiYl/8ru6zrLlZo8jdsliEBjuIf/2wetYJHC35f4A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z8gzfDAAAA2wAAAA8AAAAAAAAAAAAA&#10;AAAAoQIAAGRycy9kb3ducmV2LnhtbFBLBQYAAAAABAAEAPkAAACRAwAAAAA=&#10;" strokecolor="#010101"/>
                <w10:anchorlock/>
              </v:group>
            </w:pict>
          </mc:Fallback>
        </mc:AlternateContent>
      </w:r>
    </w:p>
    <w:p w:rsidR="002637CD" w:rsidRDefault="002637CD">
      <w:pPr>
        <w:spacing w:line="20" w:lineRule="exact"/>
        <w:rPr>
          <w:rFonts w:ascii="Times New Roman"/>
          <w:sz w:val="2"/>
        </w:rPr>
        <w:sectPr w:rsidR="002637CD">
          <w:footerReference w:type="default" r:id="rId9"/>
          <w:pgSz w:w="16820" w:h="11900" w:orient="landscape"/>
          <w:pgMar w:top="1240" w:right="380" w:bottom="540" w:left="740" w:header="564" w:footer="359" w:gutter="0"/>
          <w:pgNumType w:start="1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B02675">
      <w:pPr>
        <w:pStyle w:val="Corpotesto"/>
        <w:rPr>
          <w:rFonts w:ascii="Times New Roman"/>
          <w:b w:val="0"/>
          <w:sz w:val="7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0" distR="0" simplePos="0" relativeHeight="251655680" behindDoc="1" locked="0" layoutInCell="1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87630</wp:posOffset>
                </wp:positionV>
                <wp:extent cx="9825990" cy="194945"/>
                <wp:effectExtent l="6985" t="11430" r="6350" b="12700"/>
                <wp:wrapTopAndBottom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25990" cy="194945"/>
                          <a:chOff x="851" y="138"/>
                          <a:chExt cx="15474" cy="307"/>
                        </a:xfrm>
                      </wpg:grpSpPr>
                      <wps:wsp>
                        <wps:cNvPr id="1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851" y="138"/>
                            <a:ext cx="994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851" y="138"/>
                            <a:ext cx="994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845" y="138"/>
                            <a:ext cx="2767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845" y="138"/>
                            <a:ext cx="2767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4611" y="138"/>
                            <a:ext cx="1068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4611" y="138"/>
                            <a:ext cx="1068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5679" y="138"/>
                            <a:ext cx="2767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5679" y="138"/>
                            <a:ext cx="2767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8445" y="138"/>
                            <a:ext cx="997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8445" y="138"/>
                            <a:ext cx="997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9442" y="138"/>
                            <a:ext cx="2767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9442" y="138"/>
                            <a:ext cx="2767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2208" y="138"/>
                            <a:ext cx="1349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2208" y="138"/>
                            <a:ext cx="1349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3557" y="138"/>
                            <a:ext cx="2767" cy="306"/>
                          </a:xfrm>
                          <a:prstGeom prst="rect">
                            <a:avLst/>
                          </a:prstGeom>
                          <a:solidFill>
                            <a:srgbClr val="DFDFD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13557" y="138"/>
                            <a:ext cx="2767" cy="305"/>
                          </a:xfrm>
                          <a:prstGeom prst="rect">
                            <a:avLst/>
                          </a:prstGeom>
                          <a:noFill/>
                          <a:ln w="635">
                            <a:solidFill>
                              <a:srgbClr val="DFDFD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851" y="137"/>
                            <a:ext cx="994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851" y="429"/>
                            <a:ext cx="994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Line 32"/>
                        <wps:cNvCnPr/>
                        <wps:spPr bwMode="auto">
                          <a:xfrm>
                            <a:off x="858" y="138"/>
                            <a:ext cx="0" cy="30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1845" y="137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845" y="429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4611" y="137"/>
                            <a:ext cx="1068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4611" y="429"/>
                            <a:ext cx="1068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5679" y="137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5679" y="429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8445" y="137"/>
                            <a:ext cx="99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8445" y="429"/>
                            <a:ext cx="99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9442" y="137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9442" y="429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2208" y="137"/>
                            <a:ext cx="1349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2208" y="429"/>
                            <a:ext cx="1349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3557" y="137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3557" y="429"/>
                            <a:ext cx="2767" cy="15"/>
                          </a:xfrm>
                          <a:prstGeom prst="rect">
                            <a:avLst/>
                          </a:pr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Line 17"/>
                        <wps:cNvCnPr/>
                        <wps:spPr bwMode="auto">
                          <a:xfrm>
                            <a:off x="16316" y="138"/>
                            <a:ext cx="0" cy="30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12430" y="151"/>
                            <a:ext cx="3579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637CD" w:rsidRDefault="00A1116F">
                              <w:pPr>
                                <w:spacing w:before="1" w:line="135" w:lineRule="exac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 xml:space="preserve">Macroaggregato 3 </w:t>
                              </w:r>
                              <w:r>
                                <w:rPr>
                                  <w:sz w:val="12"/>
                                </w:rPr>
                                <w:t>Rimborso mutui e altri finanziamenti a medio</w:t>
                              </w:r>
                            </w:p>
                            <w:p w:rsidR="002637CD" w:rsidRDefault="00A1116F">
                              <w:pPr>
                                <w:spacing w:line="135" w:lineRule="exact"/>
                                <w:ind w:left="1187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sz w:val="12"/>
                                </w:rPr>
                                <w:t>lungo termine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0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8958" y="151"/>
                            <a:ext cx="1479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637CD" w:rsidRDefault="00A1116F">
                              <w:pPr>
                                <w:spacing w:before="1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 xml:space="preserve">Titolo 4 </w:t>
                              </w:r>
                              <w:r>
                                <w:rPr>
                                  <w:sz w:val="12"/>
                                </w:rPr>
                                <w:t>Rimborso Prestiti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1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4818" y="151"/>
                            <a:ext cx="3587" cy="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637CD" w:rsidRDefault="00A1116F">
                              <w:pPr>
                                <w:spacing w:before="5" w:line="230" w:lineRule="auto"/>
                                <w:ind w:left="921" w:hanging="921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 xml:space="preserve">Programma 2 </w:t>
                              </w:r>
                              <w:r>
                                <w:rPr>
                                  <w:sz w:val="12"/>
                                </w:rPr>
                                <w:t>Quota capitale ammortamento mutui e prestiti obbligazionari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1105" y="151"/>
                            <a:ext cx="165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637CD" w:rsidRDefault="00A1116F">
                              <w:pPr>
                                <w:spacing w:before="1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 xml:space="preserve">Missione 50 </w:t>
                              </w:r>
                              <w:r>
                                <w:rPr>
                                  <w:sz w:val="12"/>
                                </w:rPr>
                                <w:t>Debito pubblico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7" style="position:absolute;margin-left:42.55pt;margin-top:6.9pt;width:773.7pt;height:15.35pt;z-index:-251660800;mso-wrap-distance-left:0;mso-wrap-distance-right:0;mso-position-horizontal-relative:page" coordorigin="851,138" coordsize="15474,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">
                <v:rect id="Rectangle 50" o:spid="_x0000_s1028" style="position:absolute;left:851;top:138;width:994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U6M8MA&#10;AADbAAAADwAAAGRycy9kb3ducmV2LnhtbERPzWrCQBC+C77DMkJvuqnQIDEbsbaFQunBxAcYsmMS&#10;zc6m2U1M+/TdQsHbfHy/k+4m04qRetdYVvC4ikAQl1Y3XCk4FW/LDQjnkTW2lknBNznYZfNZiom2&#10;Nz7SmPtKhBB2CSqove8SKV1Zk0G3sh1x4M62N+gD7Cupe7yFcNPKdRTF0mDDoaHGjg41ldd8MApe&#10;f5w8PV8G89XGL/FHsa4+o8NeqYfFtN+C8DT5u/jf/a7D/Cf4+yUcI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U6M8MAAADbAAAADwAAAAAAAAAAAAAAAACYAgAAZHJzL2Rv&#10;d25yZXYueG1sUEsFBgAAAAAEAAQA9QAAAIgDAAAAAA==&#10;" fillcolor="#dfdfdf" stroked="f"/>
                <v:rect id="Rectangle 49" o:spid="_x0000_s1029" style="position:absolute;left:851;top:138;width:994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IVUMEA&#10;AADbAAAADwAAAGRycy9kb3ducmV2LnhtbERPTWvCQBC9C/6HZQRvZmMr0qauUgJCkUJRS6G3aXaa&#10;BLOzITua+O+7BcHbPN7nrDaDa9SFulB7NjBPUlDEhbc1lwY+j9vZE6ggyBYbz2TgSgE26/FohZn1&#10;Pe/pcpBSxRAOGRqoRNpM61BU5DAkviWO3K/vHEqEXalth30Md41+SNOldlhzbKiwpbyi4nQ4OwNl&#10;vVvQ94csHq+Uf+EP23f7LMZMJ8PrCyihQe7im/vNxvlL+P8lHqD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8SFVDBAAAA2wAAAA8AAAAAAAAAAAAAAAAAmAIAAGRycy9kb3du&#10;cmV2LnhtbFBLBQYAAAAABAAEAPUAAACGAwAAAAA=&#10;" filled="f" strokecolor="#dfdfdf" strokeweight=".05pt"/>
                <v:rect id="Rectangle 48" o:spid="_x0000_s1030" style="position:absolute;left:1845;top:138;width:2767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sB38MA&#10;AADbAAAADwAAAGRycy9kb3ducmV2LnhtbERPzWrCQBC+C77DMkJvuqmHVGI2Ym0LhdKDiQ8wZMck&#10;mp1Ns5uY9um7hYK3+fh+J91NphUj9a6xrOBxFYEgLq1uuFJwKt6WGxDOI2tsLZOCb3Kwy+azFBNt&#10;b3ykMfeVCCHsElRQe98lUrqyJoNuZTviwJ1tb9AH2FdS93gL4aaV6yiKpcGGQ0ONHR1qKq/5YBS8&#10;/jh5er4M5quNX+KPYl19Roe9Ug+Lab8F4Wnyd/G/+12H+U/w90s4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3sB38MAAADbAAAADwAAAAAAAAAAAAAAAACYAgAAZHJzL2Rv&#10;d25yZXYueG1sUEsFBgAAAAAEAAQA9QAAAIgDAAAAAA==&#10;" fillcolor="#dfdfdf" stroked="f"/>
                <v:rect id="Rectangle 47" o:spid="_x0000_s1031" style="position:absolute;left:1845;top:138;width:2767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EkucQA&#10;AADbAAAADwAAAGRycy9kb3ducmV2LnhtbESPT2sCQQzF74V+hyGCtzrrH0rdOkoRBBGh1JaCt3Qn&#10;7i7uZJadqOu3bw6F3hLey3u/LFZ9aMyVulRHdjAeZWCIi+hrLh18fW6eXsAkQfbYRCYHd0qwWj4+&#10;LDD38cYfdD1IaTSEU44OKpE2tzYVFQVMo9gSq3aKXUDRtSut7/Cm4aGxkyx7tgFr1oYKW1pXVJwP&#10;l+CgrHczOr7LbHqn9Tf+sN/7uTg3HPRvr2CEevk3/11vveIrrP6iA9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BJLnEAAAA2wAAAA8AAAAAAAAAAAAAAAAAmAIAAGRycy9k&#10;b3ducmV2LnhtbFBLBQYAAAAABAAEAPUAAACJAwAAAAA=&#10;" filled="f" strokecolor="#dfdfdf" strokeweight=".05pt"/>
                <v:rect id="Rectangle 46" o:spid="_x0000_s1032" style="position:absolute;left:4611;top:138;width:1068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gwNsMA&#10;AADbAAAADwAAAGRycy9kb3ducmV2LnhtbERPzWrCQBC+C77DMkJvuqmHUGM2Ym0LhdKDiQ8wZMck&#10;mp1Ns5uY9um7hYK3+fh+J91NphUj9a6xrOBxFYEgLq1uuFJwKt6WTyCcR9bYWiYF3+Rgl81nKSba&#10;3vhIY+4rEULYJaig9r5LpHRlTQbdynbEgTvb3qAPsK+k7vEWwk0r11EUS4MNh4YaOzrUVF7zwSh4&#10;/XHy9HwZzFcbv8Qfxbr6jA57pR4W034LwtPk7+J/97sO8zfw90s4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gwNsMAAADbAAAADwAAAAAAAAAAAAAAAACYAgAAZHJzL2Rv&#10;d25yZXYueG1sUEsFBgAAAAAEAAQA9QAAAIgDAAAAAA==&#10;" fillcolor="#dfdfdf" stroked="f"/>
                <v:rect id="Rectangle 45" o:spid="_x0000_s1033" style="position:absolute;left:4611;top:138;width:1068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viAr8A&#10;AADbAAAADwAAAGRycy9kb3ducmV2LnhtbERPS4vCMBC+L/gfwgje1tQHi1ajiCDIsiCrIngbm7Et&#10;NpPSjFr/vTks7PHje8+XravUg5pQejYw6CegiDNvS84NHA+bzwmoIMgWK89k4EUBlovOxxxT65/8&#10;S4+95CqGcEjRQCFSp1qHrCCHoe9r4shdfeNQImxybRt8xnBX6WGSfGmHJceGAmtaF5Td9ndnIC+/&#10;x3TeyXj0ovUJL2x/7FSM6XXb1QyUUCv/4j/31hoYxvXxS/wBevE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2+ICvwAAANsAAAAPAAAAAAAAAAAAAAAAAJgCAABkcnMvZG93bnJl&#10;di54bWxQSwUGAAAAAAQABAD1AAAAhAMAAAAA&#10;" filled="f" strokecolor="#dfdfdf" strokeweight=".05pt"/>
                <v:rect id="Rectangle 44" o:spid="_x0000_s1034" style="position:absolute;left:5679;top:138;width:2767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L2jcQA&#10;AADbAAAADwAAAGRycy9kb3ducmV2LnhtbESPzYrCQBCE7wu+w9CCt3ViDkGik+D6A8LiwZ8HaDJt&#10;EjfTEzOjZvfpdwTBY1FVX1HzvDeNuFPnassKJuMIBHFhdc2lgtNx8zkF4TyyxsYyKfglB3k2+Jhj&#10;qu2D93Q/+FIECLsUFVTet6mUrqjIoBvbljh4Z9sZ9EF2pdQdPgLcNDKOokQarDksVNjSsqLi53Az&#10;CtZ/Tp6+LjdzbZJV8n2My120XCg1GvaLGQhPvX+HX+2tVhBP4Pkl/ACZ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y9o3EAAAA2wAAAA8AAAAAAAAAAAAAAAAAmAIAAGRycy9k&#10;b3ducmV2LnhtbFBLBQYAAAAABAAEAPUAAACJAwAAAAA=&#10;" fillcolor="#dfdfdf" stroked="f"/>
                <v:rect id="Rectangle 43" o:spid="_x0000_s1035" style="position:absolute;left:5679;top:138;width:2767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XZ7sMA&#10;AADbAAAADwAAAGRycy9kb3ducmV2LnhtbESPX2vCQBDE3wt+h2MF3+rFKGJTTxFBKKVQ/EPBtzW3&#10;TYK5vZDbavz2PUHwcZiZ3zDzZedqdaE2VJ4NjIYJKOLc24oLA4f95nUGKgiyxdozGbhRgOWi9zLH&#10;zPorb+myk0JFCIcMDZQiTaZ1yEtyGIa+IY7er28dSpRtoW2L1wh3tU6TZKodVhwXSmxoXVJ+3v05&#10;A0X1OaHjt0zGN1r/4Intl30TYwb9bvUOSqiTZ/jR/rAG0hTuX+IP0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XZ7sMAAADbAAAADwAAAAAAAAAAAAAAAACYAgAAZHJzL2Rv&#10;d25yZXYueG1sUEsFBgAAAAAEAAQA9QAAAIgDAAAAAA==&#10;" filled="f" strokecolor="#dfdfdf" strokeweight=".05pt"/>
                <v:rect id="Rectangle 42" o:spid="_x0000_s1036" style="position:absolute;left:8445;top:138;width:997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zNYcUA&#10;AADbAAAADwAAAGRycy9kb3ducmV2LnhtbESP0WrCQBRE3wX/YblC33TTFEKJrpLGFgqlD03yAZfs&#10;NYlm78bsqmm/vlso+DjMzBlms5tML640us6ygsdVBIK4trrjRkFVvi2fQTiPrLG3TAq+ycFuO59t&#10;MNX2xl90LXwjAoRdigpa74dUSle3ZNCt7EAcvIMdDfogx0bqEW8BbnoZR1EiDXYcFlocKG+pPhUX&#10;o+D1x8nq5Xgx5z7ZJx9l3HxGeabUw2LK1iA8Tf4e/m+/awXxE/x9CT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LM1hxQAAANsAAAAPAAAAAAAAAAAAAAAAAJgCAABkcnMv&#10;ZG93bnJldi54bWxQSwUGAAAAAAQABAD1AAAAigMAAAAA&#10;" fillcolor="#dfdfdf" stroked="f"/>
                <v:rect id="Rectangle 41" o:spid="_x0000_s1037" style="position:absolute;left:8445;top:138;width:997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DkAcMA&#10;AADbAAAADwAAAGRycy9kb3ducmV2LnhtbESPUWvCQBCE3wX/w7FC3/SiDcWmXoIIQikFqZWCb2tu&#10;mwRzeyG31fjvvUKhj8PMfMOsisG16kJ9aDwbmM8SUMSltw1XBg6f2+kSVBBki61nMnCjAEU+Hq0w&#10;s/7KH3TZS6UihEOGBmqRLtM6lDU5DDPfEUfv2/cOJcq+0rbHa4S7Vi+S5Ek7bDgu1NjRpqbyvP9x&#10;BqrmLaXjTtLHG22+8MT23T6LMQ+TYf0CSmiQ//Bf+9UaWKTw+yX+AJ3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DkAcMAAADbAAAADwAAAAAAAAAAAAAAAACYAgAAZHJzL2Rv&#10;d25yZXYueG1sUEsFBgAAAAAEAAQA9QAAAIgDAAAAAA==&#10;" filled="f" strokecolor="#dfdfdf" strokeweight=".05pt"/>
                <v:rect id="Rectangle 40" o:spid="_x0000_s1038" style="position:absolute;left:9442;top:138;width:2767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nwjsUA&#10;AADbAAAADwAAAGRycy9kb3ducmV2LnhtbESP0WrCQBRE3wX/YblC33TTQEOJrpLGFgqlD03yAZfs&#10;NYlm78bsqmm/vlso+DjMzBlms5tML640us6ygsdVBIK4trrjRkFVvi2fQTiPrLG3TAq+ycFuO59t&#10;MNX2xl90LXwjAoRdigpa74dUSle3ZNCt7EAcvIMdDfogx0bqEW8BbnoZR1EiDXYcFlocKG+pPhUX&#10;o+D1x8nq5Xgx5z7ZJx9l3HxGeabUw2LK1iA8Tf4e/m+/awXxE/x9CT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ifCOxQAAANsAAAAPAAAAAAAAAAAAAAAAAJgCAABkcnMv&#10;ZG93bnJldi54bWxQSwUGAAAAAAQABAD1AAAAigMAAAAA&#10;" fillcolor="#dfdfdf" stroked="f"/>
                <v:rect id="Rectangle 39" o:spid="_x0000_s1039" style="position:absolute;left:9442;top:138;width:2767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7f7cIA&#10;AADbAAAADwAAAGRycy9kb3ducmV2LnhtbESPUWvCQBCE34X+h2MLvumlKlKjpxShICKIVgTf1tw2&#10;Cc3thdxW47/3BMHHYWa+YWaL1lXqQk0oPRv46CegiDNvS84NHH6+e5+ggiBbrDyTgRsFWMzfOjNM&#10;rb/yji57yVWEcEjRQCFSp1qHrCCHoe9r4uj9+sahRNnk2jZ4jXBX6UGSjLXDkuNCgTUtC8r+9v/O&#10;QF6uR3Taymh4o+URz2w3diLGdN/brykooVZe4Wd7ZQ0MxvD4En+Ant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ft/twgAAANsAAAAPAAAAAAAAAAAAAAAAAJgCAABkcnMvZG93&#10;bnJldi54bWxQSwUGAAAAAAQABAD1AAAAhwMAAAAA&#10;" filled="f" strokecolor="#dfdfdf" strokeweight=".05pt"/>
                <v:rect id="Rectangle 38" o:spid="_x0000_s1040" style="position:absolute;left:12208;top:138;width:1349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fLYsUA&#10;AADbAAAADwAAAGRycy9kb3ducmV2LnhtbESPQWvCQBSE74L/YXlCb7ppDmmJrpLGFgqlhyb5AY/s&#10;M4lm38bsqml/fbdQ8DjMzDfMZjeZXlxpdJ1lBY+rCARxbXXHjYKqfFs+g3AeWWNvmRR8k4Pddj7b&#10;YKrtjb/oWvhGBAi7FBW03g+plK5uyaBb2YE4eAc7GvRBjo3UI94C3PQyjqJEGuw4LLQ4UN5SfSou&#10;RsHrj5PVy/Fizn2yTz7KuPmM8kyph8WUrUF4mvw9/N9+1wriJ/j7En6A3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F8tixQAAANsAAAAPAAAAAAAAAAAAAAAAAJgCAABkcnMv&#10;ZG93bnJldi54bWxQSwUGAAAAAAQABAD1AAAAigMAAAAA&#10;" fillcolor="#dfdfdf" stroked="f"/>
                <v:rect id="Rectangle 37" o:spid="_x0000_s1041" style="position:absolute;left:12208;top:138;width:1349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3uBL8A&#10;AADbAAAADwAAAGRycy9kb3ducmV2LnhtbERPS4vCMBC+L/gfwgje1tQHi1ajiCDIsiCrIngbm7Et&#10;NpPSjFr/vTks7PHje8+XravUg5pQejYw6CegiDNvS84NHA+bzwmoIMgWK89k4EUBlovOxxxT65/8&#10;S4+95CqGcEjRQCFSp1qHrCCHoe9r4shdfeNQImxybRt8xnBX6WGSfGmHJceGAmtaF5Td9ndnIC+/&#10;x3TeyXj0ovUJL2x/7FSM6XXb1QyUUCv/4j/31hoYxrHxS/wBevE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re4EvwAAANsAAAAPAAAAAAAAAAAAAAAAAJgCAABkcnMvZG93bnJl&#10;di54bWxQSwUGAAAAAAQABAD1AAAAhAMAAAAA&#10;" filled="f" strokecolor="#dfdfdf" strokeweight=".05pt"/>
                <v:rect id="Rectangle 36" o:spid="_x0000_s1042" style="position:absolute;left:13557;top:138;width:2767;height:3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T6i8UA&#10;AADbAAAADwAAAGRycy9kb3ducmV2LnhtbESPQWvCQBSE74L/YXlCb7ppDqGNrpLGFgqlhyb5AY/s&#10;M4lm38bsqml/fbdQ8DjMzDfMZjeZXlxpdJ1lBY+rCARxbXXHjYKqfFs+gXAeWWNvmRR8k4Pddj7b&#10;YKrtjb/oWvhGBAi7FBW03g+plK5uyaBb2YE4eAc7GvRBjo3UI94C3PQyjqJEGuw4LLQ4UN5SfSou&#10;RsHrj5PVy/Fizn2yTz7KuPmM8kyph8WUrUF4mvw9/N9+1wriZ/j7En6A3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xPqLxQAAANsAAAAPAAAAAAAAAAAAAAAAAJgCAABkcnMv&#10;ZG93bnJldi54bWxQSwUGAAAAAAQABAD1AAAAigMAAAAA&#10;" fillcolor="#dfdfdf" stroked="f"/>
                <v:rect id="Rectangle 35" o:spid="_x0000_s1043" style="position:absolute;left:13557;top:138;width:2767;height:3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J0378A&#10;AADbAAAADwAAAGRycy9kb3ducmV2LnhtbERPS4vCMBC+L/gfwgje1tQHi1ajiCDIsiCrIngbm7Et&#10;NpPSjFr/vTks7PHje8+XravUg5pQejYw6CegiDNvS84NHA+bzwmoIMgWK89k4EUBlovOxxxT65/8&#10;S4+95CqGcEjRQCFSp1qHrCCHoe9r4shdfeNQImxybRt8xnBX6WGSfGmHJceGAmtaF5Td9ndnIC+/&#10;x3TeyXj0ovUJL2x/7FSM6XXb1QyUUCv/4j/31hoYxfXxS/wBevE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AnTfvwAAANsAAAAPAAAAAAAAAAAAAAAAAJgCAABkcnMvZG93bnJl&#10;di54bWxQSwUGAAAAAAQABAD1AAAAhAMAAAAA&#10;" filled="f" strokecolor="#dfdfdf" strokeweight=".05pt"/>
                <v:rect id="Rectangle 34" o:spid="_x0000_s1044" style="position:absolute;left:851;top:137;width:994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+dDMQA&#10;AADbAAAADwAAAGRycy9kb3ducmV2LnhtbESPQWsCMRSE74L/ITyhN81uW6SsxmWxCO2ltCrq8bF5&#10;7i5uXkKS6vrvm0Khx2FmvmGW5WB6cSUfOssK8lkGgri2uuNGwX63mb6ACBFZY2+ZFNwpQLkaj5ZY&#10;aHvjL7puYyMShEOBCtoYXSFlqFsyGGbWESfvbL3BmKRvpPZ4S3DTy8csm0uDHaeFFh2tW6ov22+j&#10;4NP5gzPV5vX5OM/1XX70u9N7rtTDZKgWICIN8T/8137TCp5y+P2SfoB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PnQzEAAAA2wAAAA8AAAAAAAAAAAAAAAAAmAIAAGRycy9k&#10;b3ducmV2LnhtbFBLBQYAAAAABAAEAPUAAACJAwAAAAA=&#10;" fillcolor="#010101" stroked="f"/>
                <v:rect id="Rectangle 33" o:spid="_x0000_s1045" style="position:absolute;left:851;top:429;width:994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0De8MA&#10;AADbAAAADwAAAGRycy9kb3ducmV2LnhtbESPQWsCMRSE74L/ITyhN82uFSmrUaRFsJfSalGPj81z&#10;d3HzEpKo6783hYLHYWa+YebLzrTiSj40lhXkowwEcWl1w5WC3916+AYiRGSNrWVScKcAy0W/N8dC&#10;2xv/0HUbK5EgHApUUMfoCilDWZPBMLKOOHkn6w3GJH0ltcdbgptWjrNsKg02nBZqdPReU3neXoyC&#10;b+f3zqzWH5PDNNd3+dXujp+5Ui+DbjUDEamLz/B/e6MVvI7h70v6A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x0De8MAAADbAAAADwAAAAAAAAAAAAAAAACYAgAAZHJzL2Rv&#10;d25yZXYueG1sUEsFBgAAAAAEAAQA9QAAAIgDAAAAAA==&#10;" fillcolor="#010101" stroked="f"/>
                <v:line id="Line 32" o:spid="_x0000_s1046" style="position:absolute;visibility:visible;mso-wrap-style:square" from="858,138" to="858,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TFD8IAAADbAAAADwAAAGRycy9kb3ducmV2LnhtbESPT4vCMBTE7wt+h/AEb2vqCkWqUUQQ&#10;XGVZ/HPx9miebbV5qUnU7rffCILHYWZ+w0xmranFnZyvLCsY9BMQxLnVFRcKDvvl5wiED8gaa8uk&#10;4I88zKadjwlm2j54S/ddKESEsM9QQRlCk0np85IM+r5tiKN3ss5giNIVUjt8RLip5VeSpNJgxXGh&#10;xIYWJeWX3c0oOCZy/cs/641NTUr+m935Otgo1eu28zGIQG14h1/tlVYwHMLzS/wBcvo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VTFD8IAAADbAAAADwAAAAAAAAAAAAAA&#10;AAChAgAAZHJzL2Rvd25yZXYueG1sUEsFBgAAAAAEAAQA+QAAAJADAAAAAA==&#10;" strokecolor="#010101"/>
                <v:rect id="Rectangle 31" o:spid="_x0000_s1047" style="position:absolute;left:1845;top:137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g+lMMA&#10;AADbAAAADwAAAGRycy9kb3ducmV2LnhtbESPQWsCMRSE7wX/Q3hCbzW7VURWo4gi2EtpVdTjY/Pc&#10;Xdy8hCTV9d83hYLHYWa+YWaLzrTiRj40lhXkgwwEcWl1w5WCw37zNgERIrLG1jIpeFCAxbz3MsNC&#10;2zt/020XK5EgHApUUMfoCilDWZPBMLCOOHkX6w3GJH0ltcd7gptWvmfZWBpsOC3U6GhVU3nd/RgF&#10;X84fnVlu1qPTONcP+dnuzx+5Uq/9bjkFEamLz/B/e6sVDEf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7g+lMMAAADbAAAADwAAAAAAAAAAAAAAAACYAgAAZHJzL2Rv&#10;d25yZXYueG1sUEsFBgAAAAAEAAQA9QAAAIgDAAAAAA==&#10;" fillcolor="#010101" stroked="f"/>
                <v:rect id="Rectangle 30" o:spid="_x0000_s1048" style="position:absolute;left:1845;top:429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SbD8QA&#10;AADbAAAADwAAAGRycy9kb3ducmV2LnhtbESPT2sCMRTE7wW/Q3hCbzW7/SOyGkUsgr0Uq0U9PjbP&#10;3cXNS0iirt++EQoeh5n5DTOZdaYVF/KhsawgH2QgiEurG64U/G6XLyMQISJrbC2TghsFmE17TxMs&#10;tL3yD102sRIJwqFABXWMrpAylDUZDAPriJN3tN5gTNJXUnu8Jrhp5WuWDaXBhtNCjY4WNZWnzdko&#10;WDu/c2a+/HzfD3N9k9/t9vCVK/Xc7+ZjEJG6+Aj/t1dawdsH3L+kHyC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0mw/EAAAA2wAAAA8AAAAAAAAAAAAAAAAAmAIAAGRycy9k&#10;b3ducmV2LnhtbFBLBQYAAAAABAAEAPUAAACJAwAAAAA=&#10;" fillcolor="#010101" stroked="f"/>
                <v:rect id="Rectangle 29" o:spid="_x0000_s1049" style="position:absolute;left:4611;top:137;width:1068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YFeMQA&#10;AADbAAAADwAAAGRycy9kb3ducmV2LnhtbESPT2sCMRTE74LfIbxCb5rdtiyyNYpYhPZS/Id6fGxe&#10;d5duXkKS6vrtG0HwOMzMb5jpvDedOJMPrWUF+TgDQVxZ3XKtYL9bjSYgQkTW2FkmBVcKMJ8NB1Ms&#10;tb3whs7bWIsE4VCigiZGV0oZqoYMhrF1xMn7sd5gTNLXUnu8JLjp5EuWFdJgy2mhQUfLhqrf7Z9R&#10;sHb+4Mxi9fF2LHJ9ld/d7vSVK/X81C/eQUTq4yN8b39qBa8F3L6kHyB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mBXjEAAAA2wAAAA8AAAAAAAAAAAAAAAAAmAIAAGRycy9k&#10;b3ducmV2LnhtbFBLBQYAAAAABAAEAPUAAACJAwAAAAA=&#10;" fillcolor="#010101" stroked="f"/>
                <v:rect id="Rectangle 28" o:spid="_x0000_s1050" style="position:absolute;left:4611;top:429;width:1068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qg48QA&#10;AADbAAAADwAAAGRycy9kb3ducmV2LnhtbESPT2sCMRTE7wW/Q3hCbzW7bbGyGkUsgr0U/xT1+Ng8&#10;dxc3LyGJun77Rij0OMzMb5jJrDOtuJIPjWUF+SADQVxa3XCl4Ge3fBmBCBFZY2uZFNwpwGzae5pg&#10;oe2NN3TdxkokCIcCFdQxukLKUNZkMAysI07eyXqDMUlfSe3xluCmla9ZNpQGG04LNTpa1FSetxej&#10;YO383pn58vP9MMz1XX63u+NXrtRzv5uPQUTq4n/4r73SCt4+4PEl/QA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qoOPEAAAA2wAAAA8AAAAAAAAAAAAAAAAAmAIAAGRycy9k&#10;b3ducmV2LnhtbFBLBQYAAAAABAAEAPUAAACJAwAAAAA=&#10;" fillcolor="#010101" stroked="f"/>
                <v:rect id="Rectangle 27" o:spid="_x0000_s1051" style="position:absolute;left:5679;top:137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U0kcEA&#10;AADbAAAADwAAAGRycy9kb3ducmV2LnhtbERPz2vCMBS+D/wfwhO8zbRTRDqjiENwl+GquB0fzVtb&#10;bF5CErX+9+Yg7Pjx/V6setOJK/nQWlaQjzMQxJXVLdcKjoft6xxEiMgaO8uk4E4BVsvBywILbW/8&#10;Tdcy1iKFcChQQROjK6QMVUMGw9g64sT9WW8wJuhrqT3eUrjp5FuWzaTBllNDg442DVXn8mIU7J0/&#10;ObPefkx/Zrm+y6/u8PuZKzUa9ut3EJH6+C9+undawSSNTV/SD5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1NJHBAAAA2wAAAA8AAAAAAAAAAAAAAAAAmAIAAGRycy9kb3du&#10;cmV2LnhtbFBLBQYAAAAABAAEAPUAAACGAwAAAAA=&#10;" fillcolor="#010101" stroked="f"/>
                <v:rect id="Rectangle 26" o:spid="_x0000_s1052" style="position:absolute;left:5679;top:429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mRCsQA&#10;AADbAAAADwAAAGRycy9kb3ducmV2LnhtbESPT2sCMRTE7wW/Q3hCbzW7bZG6GkUsgr0U/xT1+Ng8&#10;dxc3LyGJun77Rij0OMzMb5jJrDOtuJIPjWUF+SADQVxa3XCl4Ge3fPkAESKyxtYyKbhTgNm09zTB&#10;Qtsbb+i6jZVIEA4FKqhjdIWUoazJYBhYR5y8k/UGY5K+ktrjLcFNK1+zbCgNNpwWanS0qKk8by9G&#10;wdr5vTPz5ef7YZjru/xud8evXKnnfjcfg4jUxf/wX3ulFbyN4PEl/QA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5kQrEAAAA2wAAAA8AAAAAAAAAAAAAAAAAmAIAAGRycy9k&#10;b3ducmV2LnhtbFBLBQYAAAAABAAEAPUAAACJAwAAAAA=&#10;" fillcolor="#010101" stroked="f"/>
                <v:rect id="Rectangle 25" o:spid="_x0000_s1053" style="position:absolute;left:8445;top:137;width:99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VL6sEA&#10;AADbAAAADwAAAGRycy9kb3ducmV2LnhtbERPyWrDMBC9F/oPYgq5NbKLCcWNEkKLobmEZiHpcbCm&#10;tqk1EpJiO39fHQI9Pt6+XE+mFwP50FlWkM8zEMS11R03Ck7H6vkVRIjIGnvLpOBGAdarx4clltqO&#10;vKfhEBuRQjiUqKCN0ZVShrolg2FuHXHifqw3GBP0jdQexxRuevmSZQtpsOPU0KKj95bq38PVKPhy&#10;/uzMpvooLotc3+SuP35vc6VmT9PmDUSkKf6L7+5PraBI69OX9AP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FS+rBAAAA2wAAAA8AAAAAAAAAAAAAAAAAmAIAAGRycy9kb3du&#10;cmV2LnhtbFBLBQYAAAAABAAEAPUAAACGAwAAAAA=&#10;" fillcolor="#010101" stroked="f"/>
                <v:rect id="Rectangle 24" o:spid="_x0000_s1054" style="position:absolute;left:8445;top:429;width:99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nuccQA&#10;AADbAAAADwAAAGRycy9kb3ducmV2LnhtbESPT2sCMRTE74V+h/AKvdXsFpGyNbuIRbAXqX+wHh+b&#10;5+7i5iUkUddvbwpCj8PM/IaZVoPpxYV86CwryEcZCOLa6o4bBbvt4u0DRIjIGnvLpOBGAary+WmK&#10;hbZXXtNlExuRIBwKVNDG6AopQ92SwTCyjjh5R+sNxiR9I7XHa4KbXr5n2UQa7DgttOho3lJ92pyN&#10;gh/n987MFl/j30mub3LVbw/fuVKvL8PsE0SkIf6HH+2lVjDO4e9L+gGy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J7nHEAAAA2wAAAA8AAAAAAAAAAAAAAAAAmAIAAGRycy9k&#10;b3ducmV2LnhtbFBLBQYAAAAABAAEAPUAAACJAwAAAAA=&#10;" fillcolor="#010101" stroked="f"/>
                <v:rect id="Rectangle 23" o:spid="_x0000_s1055" style="position:absolute;left:9442;top:137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twBsMA&#10;AADbAAAADwAAAGRycy9kb3ducmV2LnhtbESPT2sCMRTE74LfIbxCb5pdEZGtUaQi2IvUP7Q9PjbP&#10;3cXNS0iirt/eFASPw8z8hpktOtOKK/nQWFaQDzMQxKXVDVcKjof1YAoiRGSNrWVScKcAi3m/N8NC&#10;2xvv6LqPlUgQDgUqqGN0hZShrMlgGFpHnLyT9QZjkr6S2uMtwU0rR1k2kQYbTgs1OvqsqTzvL0bB&#10;t/M/zizXq/HvJNd3uW0Pf1+5Uu9v3fIDRKQuvsLP9kYrGI/g/0v6A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twBsMAAADbAAAADwAAAAAAAAAAAAAAAACYAgAAZHJzL2Rv&#10;d25yZXYueG1sUEsFBgAAAAAEAAQA9QAAAIgDAAAAAA==&#10;" fillcolor="#010101" stroked="f"/>
                <v:rect id="Rectangle 22" o:spid="_x0000_s1056" style="position:absolute;left:9442;top:429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fVncMA&#10;AADbAAAADwAAAGRycy9kb3ducmV2LnhtbESPQWsCMRSE7wX/Q3hCbzW7VURWo4gi2EtpVdTjY/Pc&#10;Xdy8hCTV9d83hYLHYWa+YWaLzrTiRj40lhXkgwwEcWl1w5WCw37zNgERIrLG1jIpeFCAxbz3MsNC&#10;2zt/020XK5EgHApUUMfoCilDWZPBMLCOOHkX6w3GJH0ltcd7gptWvmfZWBpsOC3U6GhVU3nd/RgF&#10;X84fnVlu1qPTONcP+dnuzx+5Uq/9bjkFEamLz/B/e6sVjI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FfVncMAAADbAAAADwAAAAAAAAAAAAAAAACYAgAAZHJzL2Rv&#10;d25yZXYueG1sUEsFBgAAAAAEAAQA9QAAAIgDAAAAAA==&#10;" fillcolor="#010101" stroked="f"/>
                <v:rect id="Rectangle 21" o:spid="_x0000_s1057" style="position:absolute;left:12208;top:137;width:134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5N6cMA&#10;AADbAAAADwAAAGRycy9kb3ducmV2LnhtbESPQWsCMRSE7wX/Q3iCt5pdWaSsRhFFqBdptVSPj81z&#10;d3HzEpJU139vCoUeh5n5hpkve9OJG/nQWlaQjzMQxJXVLdcKvo7b1zcQISJr7CyTggcFWC4GL3Ms&#10;tb3zJ90OsRYJwqFEBU2MrpQyVA0ZDGPriJN3sd5gTNLXUnu8J7jp5CTLptJgy2mhQUfrhqrr4cco&#10;+HD+25nVdlOcprl+yH13PO9ypUbDfjUDEamP/+G/9rtWUBTw+yX9A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75N6cMAAADbAAAADwAAAAAAAAAAAAAAAACYAgAAZHJzL2Rv&#10;d25yZXYueG1sUEsFBgAAAAAEAAQA9QAAAIgDAAAAAA==&#10;" fillcolor="#010101" stroked="f"/>
                <v:rect id="Rectangle 20" o:spid="_x0000_s1058" style="position:absolute;left:12208;top:429;width:134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LocsQA&#10;AADbAAAADwAAAGRycy9kb3ducmV2LnhtbESPT2sCMRTE74LfITyhN81usVJWo0iL0F6Kf4p6fGye&#10;u4ubl5Ckun77RhA8DjPzG2a26EwrLuRDY1lBPspAEJdWN1wp+N2thu8gQkTW2FomBTcKsJj3ezMs&#10;tL3yhi7bWIkE4VCggjpGV0gZypoMhpF1xMk7WW8wJukrqT1eE9y08jXLJtJgw2mhRkcfNZXn7Z9R&#10;sHZ+78xy9Tk+THJ9kz/t7vidK/Uy6JZTEJG6+Aw/2l9awfgN7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y6HLEAAAA2wAAAA8AAAAAAAAAAAAAAAAAmAIAAGRycy9k&#10;b3ducmV2LnhtbFBLBQYAAAAABAAEAPUAAACJAwAAAAA=&#10;" fillcolor="#010101" stroked="f"/>
                <v:rect id="Rectangle 19" o:spid="_x0000_s1059" style="position:absolute;left:13557;top:137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B2BcMA&#10;AADbAAAADwAAAGRycy9kb3ducmV2LnhtbESPQWsCMRSE7wX/Q3iCt5pdkaWsRhFFqBdptVSPj81z&#10;d3HzEpJU139vCoUeh5n5hpkve9OJG/nQWlaQjzMQxJXVLdcKvo7b1zcQISJr7CyTggcFWC4GL3Ms&#10;tb3zJ90OsRYJwqFEBU2MrpQyVA0ZDGPriJN3sd5gTNLXUnu8J7jp5CTLCmmw5bTQoKN1Q9X18GMU&#10;fDj/7cxqu5meilw/5L47nne5UqNhv5qBiNTH//Bf+10rmBbw+yX9A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B2BcMAAADbAAAADwAAAAAAAAAAAAAAAACYAgAAZHJzL2Rv&#10;d25yZXYueG1sUEsFBgAAAAAEAAQA9QAAAIgDAAAAAA==&#10;" fillcolor="#010101" stroked="f"/>
                <v:rect id="Rectangle 18" o:spid="_x0000_s1060" style="position:absolute;left:13557;top:429;width:2767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zTnsMA&#10;AADbAAAADwAAAGRycy9kb3ducmV2LnhtbESPQWsCMRSE7wX/Q3iCt5rdIlZWo4gi2EtpVdTjY/Pc&#10;Xdy8hCTV9d83hYLHYWa+YWaLzrTiRj40lhXkwwwEcWl1w5WCw37zOgERIrLG1jIpeFCAxbz3MsNC&#10;2zt/020XK5EgHApUUMfoCilDWZPBMLSOOHkX6w3GJH0ltcd7gptWvmXZWBpsOC3U6GhVU3nd/RgF&#10;X84fnVlu1qPTONcP+dnuzx+5UoN+t5yCiNTFZ/i/vdUKRu/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2zTnsMAAADbAAAADwAAAAAAAAAAAAAAAACYAgAAZHJzL2Rv&#10;d25yZXYueG1sUEsFBgAAAAAEAAQA9QAAAIgDAAAAAA==&#10;" fillcolor="#010101" stroked="f"/>
                <v:line id="Line 17" o:spid="_x0000_s1061" style="position:absolute;visibility:visible;mso-wrap-style:square" from="16316,138" to="16316,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/YkA8AAAADbAAAADwAAAGRycy9kb3ducmV2LnhtbERPz2vCMBS+D/Y/hDfYbU2VUaRrFBEE&#10;p8hQd9nt0by11ealJllb//vlIHj8+H4Xi9G0oifnG8sKJkkKgri0uuFKwfdp/TYD4QOyxtYyKbiR&#10;h8X8+anAXNuBD9QfQyViCPscFdQhdLmUvqzJoE9sRxy5X+sMhghdJbXDIYabVk7TNJMGG44NNXa0&#10;qqm8HP+Mgp9Ubr94v93ZzGTkP9mdr5OdUq8v4/IDRKAxPMR390YreI9j45f4A+T8H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f2JAPAAAAA2wAAAA8AAAAAAAAAAAAAAAAA&#10;oQIAAGRycy9kb3ducmV2LnhtbFBLBQYAAAAABAAEAPkAAACOAwAAAAA=&#10;" strokecolor="#010101"/>
                <v:shape id="Text Box 16" o:spid="_x0000_s1062" type="#_x0000_t202" style="position:absolute;left:12430;top:151;width:3579;height:2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AkN8MA&#10;AADbAAAADwAAAGRycy9kb3ducmV2LnhtbESPQWvCQBSE7wX/w/IK3uqmI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AkN8MAAADbAAAADwAAAAAAAAAAAAAAAACYAgAAZHJzL2Rv&#10;d25yZXYueG1sUEsFBgAAAAAEAAQA9QAAAIgDAAAAAA==&#10;" filled="f" stroked="f">
                  <v:textbox inset="0,0,0,0">
                    <w:txbxContent>
                      <w:p w:rsidR="002637CD" w:rsidRDefault="00A1116F">
                        <w:pPr>
                          <w:spacing w:before="1" w:line="135" w:lineRule="exact"/>
                          <w:rPr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 xml:space="preserve">Macroaggregato 3 </w:t>
                        </w:r>
                        <w:r>
                          <w:rPr>
                            <w:sz w:val="12"/>
                          </w:rPr>
                          <w:t>Rimborso mutui e altri finanziamenti a medio</w:t>
                        </w:r>
                      </w:p>
                      <w:p w:rsidR="002637CD" w:rsidRDefault="00A1116F">
                        <w:pPr>
                          <w:spacing w:line="135" w:lineRule="exact"/>
                          <w:ind w:left="1187"/>
                          <w:rPr>
                            <w:sz w:val="12"/>
                          </w:rPr>
                        </w:pPr>
                        <w:r>
                          <w:rPr>
                            <w:sz w:val="12"/>
                          </w:rPr>
                          <w:t>lungo termine</w:t>
                        </w:r>
                      </w:p>
                    </w:txbxContent>
                  </v:textbox>
                </v:shape>
                <v:shape id="Text Box 15" o:spid="_x0000_s1063" type="#_x0000_t202" style="position:absolute;left:8958;top:151;width:1479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Mbd8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f1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1Mbd8AAAADbAAAADwAAAAAAAAAAAAAAAACYAgAAZHJzL2Rvd25y&#10;ZXYueG1sUEsFBgAAAAAEAAQA9QAAAIUDAAAAAA==&#10;" filled="f" stroked="f">
                  <v:textbox inset="0,0,0,0">
                    <w:txbxContent>
                      <w:p w:rsidR="002637CD" w:rsidRDefault="00A1116F">
                        <w:pPr>
                          <w:spacing w:before="1"/>
                          <w:rPr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 xml:space="preserve">Titolo 4 </w:t>
                        </w:r>
                        <w:r>
                          <w:rPr>
                            <w:sz w:val="12"/>
                          </w:rPr>
                          <w:t>Rimborso Prestiti</w:t>
                        </w:r>
                      </w:p>
                    </w:txbxContent>
                  </v:textbox>
                </v:shape>
                <v:shape id="Text Box 14" o:spid="_x0000_s1064" type="#_x0000_t202" style="position:absolute;left:4818;top:151;width:3587;height:2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++7MUA&#10;AADbAAAADwAAAGRycy9kb3ducmV2LnhtbESPQWvCQBSE74X+h+UVvDUbBaVN3YgUhYIgjemhx9fs&#10;M1mSfRuzW43/3i0UPA4z8w2zXI22E2cavHGsYJqkIIgrpw3XCr7K7fMLCB+QNXaOScGVPKzyx4cl&#10;ZtpduKDzIdQiQthnqKAJoc+k9FVDFn3ieuLoHd1gMUQ51FIPeIlw28lZmi6kRcNxocGe3huq2sOv&#10;VbD+5mJjTvufz+JYmLJ8TXm3aJWaPI3rNxCBxnAP/7c/tIL5F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H77sxQAAANsAAAAPAAAAAAAAAAAAAAAAAJgCAABkcnMv&#10;ZG93bnJldi54bWxQSwUGAAAAAAQABAD1AAAAigMAAAAA&#10;" filled="f" stroked="f">
                  <v:textbox inset="0,0,0,0">
                    <w:txbxContent>
                      <w:p w:rsidR="002637CD" w:rsidRDefault="00A1116F">
                        <w:pPr>
                          <w:spacing w:before="5" w:line="230" w:lineRule="auto"/>
                          <w:ind w:left="921" w:hanging="921"/>
                          <w:rPr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 xml:space="preserve">Programma 2 </w:t>
                        </w:r>
                        <w:r>
                          <w:rPr>
                            <w:sz w:val="12"/>
                          </w:rPr>
                          <w:t>Quota capitale ammortamento mutui e prestiti obbligazionari</w:t>
                        </w:r>
                      </w:p>
                    </w:txbxContent>
                  </v:textbox>
                </v:shape>
                <v:shape id="Text Box 13" o:spid="_x0000_s1065" type="#_x0000_t202" style="position:absolute;left:1105;top:151;width:165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gm8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0gm8MAAADbAAAADwAAAAAAAAAAAAAAAACYAgAAZHJzL2Rv&#10;d25yZXYueG1sUEsFBgAAAAAEAAQA9QAAAIgDAAAAAA==&#10;" filled="f" stroked="f">
                  <v:textbox inset="0,0,0,0">
                    <w:txbxContent>
                      <w:p w:rsidR="002637CD" w:rsidRDefault="00A1116F">
                        <w:pPr>
                          <w:spacing w:before="1"/>
                          <w:rPr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 xml:space="preserve">Missione 50 </w:t>
                        </w:r>
                        <w:r>
                          <w:rPr>
                            <w:sz w:val="12"/>
                          </w:rPr>
                          <w:t>Debito pubblico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637CD" w:rsidRDefault="002637CD">
      <w:pPr>
        <w:pStyle w:val="Corpotesto"/>
        <w:spacing w:before="8"/>
        <w:rPr>
          <w:rFonts w:ascii="Times New Roman"/>
          <w:b w:val="0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2656"/>
        <w:gridCol w:w="2993"/>
        <w:gridCol w:w="771"/>
        <w:gridCol w:w="1235"/>
        <w:gridCol w:w="1412"/>
        <w:gridCol w:w="1412"/>
        <w:gridCol w:w="1412"/>
        <w:gridCol w:w="1405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50.02-4.03.01.04.999</w:t>
            </w:r>
          </w:p>
          <w:p w:rsidR="002637CD" w:rsidRDefault="00A1116F">
            <w:pPr>
              <w:pStyle w:val="TableParagraph"/>
              <w:spacing w:line="162" w:lineRule="exact"/>
              <w:ind w:left="50" w:right="341"/>
              <w:rPr>
                <w:sz w:val="14"/>
              </w:rPr>
            </w:pPr>
            <w:r>
              <w:rPr>
                <w:sz w:val="14"/>
              </w:rPr>
              <w:t>Rimborso Mutui e altri finanziamenti a medio lungo termine ad altre imprese</w:t>
            </w:r>
          </w:p>
        </w:tc>
        <w:tc>
          <w:tcPr>
            <w:tcW w:w="7655" w:type="dxa"/>
            <w:gridSpan w:val="4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9930</w:t>
            </w:r>
            <w:r>
              <w:rPr>
                <w:b/>
                <w:sz w:val="16"/>
              </w:rPr>
              <w:tab/>
              <w:t xml:space="preserve">0 </w:t>
            </w:r>
            <w:r>
              <w:rPr>
                <w:sz w:val="16"/>
              </w:rPr>
              <w:t>RIMBORSO FINANZIAMENTO FINLOMBARDA</w:t>
            </w:r>
            <w:r>
              <w:rPr>
                <w:spacing w:val="-18"/>
                <w:sz w:val="16"/>
              </w:rPr>
              <w:t xml:space="preserve"> </w:t>
            </w:r>
            <w:r>
              <w:rPr>
                <w:sz w:val="16"/>
              </w:rPr>
              <w:t>3.2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2"/>
              <w:rPr>
                <w:sz w:val="14"/>
              </w:rPr>
            </w:pPr>
            <w:r>
              <w:rPr>
                <w:sz w:val="14"/>
              </w:rPr>
              <w:t>17.872,00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1"/>
              <w:rPr>
                <w:sz w:val="14"/>
              </w:rPr>
            </w:pPr>
            <w:r>
              <w:rPr>
                <w:sz w:val="14"/>
              </w:rPr>
              <w:t>17.872,00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0"/>
              <w:rPr>
                <w:sz w:val="14"/>
              </w:rPr>
            </w:pPr>
            <w:r>
              <w:rPr>
                <w:sz w:val="14"/>
              </w:rPr>
              <w:t>17.872,00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17.872,00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50</w:t>
            </w:r>
          </w:p>
        </w:tc>
        <w:tc>
          <w:tcPr>
            <w:tcW w:w="11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rPr>
                <w:sz w:val="12"/>
              </w:rPr>
            </w:pPr>
            <w:r>
              <w:rPr>
                <w:sz w:val="12"/>
              </w:rPr>
              <w:t>Debito pubblico</w:t>
            </w:r>
          </w:p>
        </w:tc>
        <w:tc>
          <w:tcPr>
            <w:tcW w:w="265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99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277"/>
              <w:rPr>
                <w:sz w:val="12"/>
              </w:rPr>
            </w:pPr>
            <w:r>
              <w:rPr>
                <w:sz w:val="12"/>
              </w:rPr>
              <w:t>Quota capitale ammortamento mutui e prestiti obbligazionari</w:t>
            </w:r>
          </w:p>
        </w:tc>
        <w:tc>
          <w:tcPr>
            <w:tcW w:w="77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93"/>
              <w:rPr>
                <w:b/>
                <w:sz w:val="12"/>
              </w:rPr>
            </w:pPr>
            <w:r>
              <w:rPr>
                <w:b/>
                <w:sz w:val="12"/>
              </w:rPr>
              <w:t>Titolo 4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6"/>
              <w:rPr>
                <w:sz w:val="12"/>
              </w:rPr>
            </w:pPr>
            <w:r>
              <w:rPr>
                <w:sz w:val="12"/>
              </w:rPr>
              <w:t>Rimborso Prestiti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left="122" w:right="297"/>
              <w:rPr>
                <w:sz w:val="12"/>
              </w:rPr>
            </w:pPr>
            <w:r>
              <w:rPr>
                <w:sz w:val="12"/>
              </w:rPr>
              <w:t>Rimborso mutui e altri finanziamenti a medio lungo termine</w:t>
            </w:r>
          </w:p>
        </w:tc>
      </w:tr>
    </w:tbl>
    <w:p w:rsidR="002637CD" w:rsidRDefault="002637CD">
      <w:pPr>
        <w:pStyle w:val="Corpotesto"/>
        <w:spacing w:before="7"/>
        <w:rPr>
          <w:rFonts w:ascii="Times New Roman"/>
          <w:b w:val="0"/>
          <w:sz w:val="7"/>
        </w:rPr>
      </w:pPr>
    </w:p>
    <w:p w:rsidR="002637CD" w:rsidRDefault="00A1116F">
      <w:pPr>
        <w:pStyle w:val="Corpotesto"/>
        <w:tabs>
          <w:tab w:val="left" w:pos="2474"/>
        </w:tabs>
        <w:spacing w:before="94"/>
        <w:ind w:left="181"/>
      </w:pPr>
      <w:r>
        <w:t>Responsabile</w:t>
      </w:r>
      <w:r>
        <w:tab/>
        <w:t>2 LOMBARDINI</w:t>
      </w:r>
      <w:r>
        <w:rPr>
          <w:spacing w:val="-1"/>
        </w:rPr>
        <w:t xml:space="preserve"> </w:t>
      </w:r>
      <w:r>
        <w:t>CLAUDIO</w:t>
      </w:r>
    </w:p>
    <w:p w:rsidR="002637CD" w:rsidRDefault="002637CD">
      <w:pPr>
        <w:spacing w:before="2"/>
        <w:rPr>
          <w:b/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01.05-1.03.01.02.002</w:t>
            </w:r>
          </w:p>
          <w:p w:rsidR="002637CD" w:rsidRDefault="00A1116F">
            <w:pPr>
              <w:pStyle w:val="TableParagraph"/>
              <w:spacing w:line="162" w:lineRule="exact"/>
              <w:ind w:left="50" w:right="505"/>
              <w:rPr>
                <w:sz w:val="14"/>
              </w:rPr>
            </w:pPr>
            <w:r>
              <w:rPr>
                <w:sz w:val="14"/>
              </w:rPr>
              <w:t>Carburanti, combustibili e lubrificanti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385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CARBURANTE AUTOMEZZI E ACQUISTO BENI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1.400,00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1.400,00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1.400,00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1.478,00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839"/>
        <w:gridCol w:w="150"/>
        <w:gridCol w:w="772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01.05-1.03.02.13.002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Servizi di pulizia e lavanderia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3723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PULIZIA UFFICI, SERVIZI IGIENICI CIMITERI</w:t>
            </w:r>
          </w:p>
        </w:tc>
        <w:tc>
          <w:tcPr>
            <w:tcW w:w="15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</w:t>
            </w:r>
          </w:p>
        </w:tc>
        <w:tc>
          <w:tcPr>
            <w:tcW w:w="2005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0"/>
              <w:rPr>
                <w:sz w:val="16"/>
              </w:rPr>
            </w:pPr>
            <w:r>
              <w:rPr>
                <w:sz w:val="16"/>
              </w:rPr>
              <w:t>AMBULATORI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6.700,00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8.000,00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8.000,00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7.242,83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83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47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1"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1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01.05-1.03.02.09.006</w:t>
            </w:r>
          </w:p>
          <w:p w:rsidR="002637CD" w:rsidRDefault="00A1116F">
            <w:pPr>
              <w:pStyle w:val="TableParagraph"/>
              <w:spacing w:line="162" w:lineRule="exact"/>
              <w:ind w:left="50" w:right="411"/>
              <w:rPr>
                <w:sz w:val="14"/>
              </w:rPr>
            </w:pPr>
            <w:r>
              <w:rPr>
                <w:sz w:val="14"/>
              </w:rPr>
              <w:t>Manutenzione ordinaria e riparazioni di macchine per ufficio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 per riparazioni e assistenza macchine ufficio e macchine varie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2"/>
              <w:rPr>
                <w:sz w:val="14"/>
              </w:rPr>
            </w:pPr>
            <w:r>
              <w:rPr>
                <w:sz w:val="14"/>
              </w:rPr>
              <w:t>18.000,00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1"/>
              <w:rPr>
                <w:sz w:val="14"/>
              </w:rPr>
            </w:pPr>
            <w:r>
              <w:rPr>
                <w:sz w:val="14"/>
              </w:rPr>
              <w:t>20.330,00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0"/>
              <w:rPr>
                <w:sz w:val="14"/>
              </w:rPr>
            </w:pPr>
            <w:r>
              <w:rPr>
                <w:sz w:val="14"/>
              </w:rPr>
              <w:t>21.000,00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21.205,62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01.05-1.03.02.09.008</w:t>
            </w:r>
          </w:p>
          <w:p w:rsidR="002637CD" w:rsidRDefault="00A1116F">
            <w:pPr>
              <w:pStyle w:val="TableParagraph"/>
              <w:spacing w:line="162" w:lineRule="exact"/>
              <w:ind w:left="50" w:right="435"/>
              <w:rPr>
                <w:sz w:val="14"/>
              </w:rPr>
            </w:pPr>
            <w:r>
              <w:rPr>
                <w:sz w:val="14"/>
              </w:rPr>
              <w:t>Manutenzione ordinaria e riparazioni di beni immobili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390</w:t>
            </w:r>
            <w:r>
              <w:rPr>
                <w:b/>
                <w:sz w:val="16"/>
              </w:rPr>
              <w:tab/>
              <w:t>4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MANUTENZIONE IMPIANTI ELETTRICI EDIFICI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5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4"/>
              <w:rPr>
                <w:sz w:val="14"/>
              </w:rPr>
            </w:pPr>
            <w:r>
              <w:rPr>
                <w:sz w:val="14"/>
              </w:rPr>
              <w:t>600,00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08"/>
        <w:gridCol w:w="893"/>
        <w:gridCol w:w="2786"/>
        <w:gridCol w:w="97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01.05-1.02.01.09.001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Tassa di circolazione dei veicoli a motore (tassa automobilistica)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430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0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TASSE</w:t>
            </w:r>
          </w:p>
        </w:tc>
        <w:tc>
          <w:tcPr>
            <w:tcW w:w="5889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CIRCOLAZIONE AUTOMEZZI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300,00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00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2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Imposte e tasse a carico dell'ente</w:t>
            </w:r>
          </w:p>
        </w:tc>
      </w:tr>
    </w:tbl>
    <w:p w:rsidR="002637CD" w:rsidRDefault="002637CD">
      <w:pPr>
        <w:spacing w:before="10" w:after="1"/>
        <w:rPr>
          <w:b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044"/>
        <w:gridCol w:w="1720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01.06-1.03.02.11.999</w:t>
            </w:r>
          </w:p>
          <w:p w:rsidR="002637CD" w:rsidRDefault="00A1116F">
            <w:pPr>
              <w:pStyle w:val="TableParagraph"/>
              <w:spacing w:line="162" w:lineRule="exact"/>
              <w:ind w:left="50" w:right="139"/>
              <w:rPr>
                <w:sz w:val="14"/>
              </w:rPr>
            </w:pPr>
            <w:r>
              <w:rPr>
                <w:sz w:val="14"/>
              </w:rPr>
              <w:t>Altre prestazioni professionali e specialistiche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480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 per progettazioni e collaudi, incarichi legali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3.960,00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4.960,00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4.960,00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9.014,40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2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043"/>
        <w:gridCol w:w="1719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01.06-1.03.02.11.999</w:t>
            </w:r>
          </w:p>
          <w:p w:rsidR="002637CD" w:rsidRDefault="00A1116F">
            <w:pPr>
              <w:pStyle w:val="TableParagraph"/>
              <w:spacing w:line="162" w:lineRule="exact"/>
              <w:ind w:left="50" w:right="139"/>
              <w:rPr>
                <w:sz w:val="14"/>
              </w:rPr>
            </w:pPr>
            <w:r>
              <w:rPr>
                <w:sz w:val="14"/>
              </w:rPr>
              <w:t>Altre prestazioni professionali e specialistiche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480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LEGALI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5.837,00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3"/>
              <w:rPr>
                <w:sz w:val="14"/>
              </w:rPr>
            </w:pPr>
            <w:r>
              <w:rPr>
                <w:sz w:val="14"/>
              </w:rPr>
              <w:t>4.000,00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13.970,17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617"/>
        <w:gridCol w:w="884"/>
        <w:gridCol w:w="2043"/>
        <w:gridCol w:w="1719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01.06-1.03.02.02.004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Pubblicita`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490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1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588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PUBBLICAZIONI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0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6</w:t>
            </w:r>
          </w:p>
        </w:tc>
        <w:tc>
          <w:tcPr>
            <w:tcW w:w="204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Ufficio tecnico</w:t>
            </w:r>
          </w:p>
        </w:tc>
        <w:tc>
          <w:tcPr>
            <w:tcW w:w="17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478"/>
        <w:gridCol w:w="2213"/>
        <w:gridCol w:w="1572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147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0" w:right="12"/>
              <w:jc w:val="right"/>
              <w:rPr>
                <w:sz w:val="16"/>
              </w:rPr>
            </w:pPr>
            <w:r>
              <w:rPr>
                <w:sz w:val="16"/>
              </w:rPr>
              <w:t>UTENZE, L. 626/94</w:t>
            </w:r>
          </w:p>
        </w:tc>
        <w:tc>
          <w:tcPr>
            <w:tcW w:w="5019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 INCARICO INVENTARIO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15.330,00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5"/>
              <w:rPr>
                <w:sz w:val="14"/>
              </w:rPr>
            </w:pPr>
            <w:r>
              <w:rPr>
                <w:sz w:val="14"/>
              </w:rPr>
              <w:t>22.947,37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4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2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21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90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2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7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488"/>
        <w:gridCol w:w="1326"/>
        <w:gridCol w:w="737"/>
        <w:gridCol w:w="1712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01.11-1.03.02.09.008</w:t>
            </w:r>
          </w:p>
          <w:p w:rsidR="002637CD" w:rsidRDefault="00A1116F">
            <w:pPr>
              <w:pStyle w:val="TableParagraph"/>
              <w:spacing w:line="162" w:lineRule="exact"/>
              <w:ind w:left="50" w:right="435"/>
              <w:rPr>
                <w:sz w:val="14"/>
              </w:rPr>
            </w:pPr>
            <w:r>
              <w:rPr>
                <w:sz w:val="14"/>
              </w:rPr>
              <w:t>Manutenzione ordinaria e riparazioni di beni immobili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660</w:t>
            </w:r>
            <w:r>
              <w:rPr>
                <w:b/>
                <w:sz w:val="16"/>
              </w:rPr>
              <w:tab/>
              <w:t>4</w:t>
            </w:r>
          </w:p>
        </w:tc>
        <w:tc>
          <w:tcPr>
            <w:tcW w:w="148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0" w:right="12"/>
              <w:jc w:val="right"/>
              <w:rPr>
                <w:sz w:val="16"/>
              </w:rPr>
            </w:pPr>
            <w:r>
              <w:rPr>
                <w:sz w:val="16"/>
              </w:rPr>
              <w:t>ADEGUAMENTO E</w:t>
            </w:r>
          </w:p>
        </w:tc>
        <w:tc>
          <w:tcPr>
            <w:tcW w:w="132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MANUTENZIONE</w:t>
            </w:r>
          </w:p>
        </w:tc>
        <w:tc>
          <w:tcPr>
            <w:tcW w:w="73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IMPIANTI</w:t>
            </w:r>
          </w:p>
        </w:tc>
        <w:tc>
          <w:tcPr>
            <w:tcW w:w="2945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ELETTRICI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3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7"/>
              <w:jc w:val="right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48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3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132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80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244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8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0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562"/>
        <w:gridCol w:w="939"/>
        <w:gridCol w:w="2191"/>
        <w:gridCol w:w="1573"/>
        <w:gridCol w:w="1235"/>
        <w:gridCol w:w="1412"/>
        <w:gridCol w:w="1412"/>
        <w:gridCol w:w="1412"/>
        <w:gridCol w:w="1405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01.11-1.03.02.05.004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Energia elettrica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661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56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utenze</w:t>
            </w:r>
          </w:p>
        </w:tc>
        <w:tc>
          <w:tcPr>
            <w:tcW w:w="593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elettriche uffici e ambulatori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5.500,00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5.500,00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5.500,00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18.400,00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9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475"/>
        <w:gridCol w:w="1289"/>
        <w:gridCol w:w="1235"/>
        <w:gridCol w:w="1412"/>
        <w:gridCol w:w="1412"/>
        <w:gridCol w:w="1412"/>
        <w:gridCol w:w="1405"/>
      </w:tblGrid>
      <w:tr w:rsidR="002637CD">
        <w:trPr>
          <w:trHeight w:val="862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03.01-1.03.02.09.001</w:t>
            </w:r>
          </w:p>
          <w:p w:rsidR="002637CD" w:rsidRDefault="00A1116F">
            <w:pPr>
              <w:pStyle w:val="TableParagraph"/>
              <w:spacing w:line="162" w:lineRule="exact"/>
              <w:ind w:left="50" w:right="147"/>
              <w:rPr>
                <w:sz w:val="14"/>
              </w:rPr>
            </w:pPr>
            <w:r>
              <w:rPr>
                <w:sz w:val="14"/>
              </w:rPr>
              <w:t>Manutenzione ordinaria e riparazioni di mezzi di trasporto ad uso civile, di sicurezza e ordine pubblico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516"/>
              <w:rPr>
                <w:b/>
                <w:sz w:val="16"/>
              </w:rPr>
            </w:pPr>
            <w:r>
              <w:rPr>
                <w:b/>
                <w:sz w:val="16"/>
              </w:rPr>
              <w:t>950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riparazione automezzi polizia municipale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350,00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350,00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5"/>
              <w:rPr>
                <w:sz w:val="14"/>
              </w:rPr>
            </w:pPr>
            <w:r>
              <w:rPr>
                <w:sz w:val="14"/>
              </w:rPr>
              <w:t>350,00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1.997,00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3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Ordine pubblico e sicurezza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47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Polizia locale e amministrativa</w:t>
            </w:r>
          </w:p>
        </w:tc>
        <w:tc>
          <w:tcPr>
            <w:tcW w:w="128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11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1364"/>
        <w:gridCol w:w="418"/>
        <w:gridCol w:w="400"/>
        <w:gridCol w:w="1582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04.07-1.03.01.02.002</w:t>
            </w:r>
          </w:p>
          <w:p w:rsidR="002637CD" w:rsidRDefault="00A1116F">
            <w:pPr>
              <w:pStyle w:val="TableParagraph"/>
              <w:spacing w:line="162" w:lineRule="exact"/>
              <w:ind w:left="50" w:right="505"/>
              <w:rPr>
                <w:sz w:val="14"/>
              </w:rPr>
            </w:pPr>
            <w:r>
              <w:rPr>
                <w:sz w:val="14"/>
              </w:rPr>
              <w:t>Carburanti, combustibili e lubrificanti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1570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2865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GASOLIO SCUOLABUS E ACQUISTO</w:t>
            </w:r>
          </w:p>
        </w:tc>
        <w:tc>
          <w:tcPr>
            <w:tcW w:w="418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BENI</w:t>
            </w:r>
          </w:p>
        </w:tc>
        <w:tc>
          <w:tcPr>
            <w:tcW w:w="40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CON</w:t>
            </w:r>
          </w:p>
        </w:tc>
        <w:tc>
          <w:tcPr>
            <w:tcW w:w="2817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ECONOMATO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9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9.000,00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10.270,00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13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240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59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2114"/>
        <w:gridCol w:w="1649"/>
        <w:gridCol w:w="1234"/>
        <w:gridCol w:w="1411"/>
        <w:gridCol w:w="1411"/>
        <w:gridCol w:w="1411"/>
        <w:gridCol w:w="1404"/>
      </w:tblGrid>
      <w:tr w:rsidR="002637CD">
        <w:trPr>
          <w:trHeight w:val="862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04.07-1.03.02.09.001</w:t>
            </w:r>
          </w:p>
          <w:p w:rsidR="002637CD" w:rsidRDefault="00A1116F">
            <w:pPr>
              <w:pStyle w:val="TableParagraph"/>
              <w:spacing w:line="162" w:lineRule="exact"/>
              <w:ind w:left="50" w:right="147"/>
              <w:rPr>
                <w:sz w:val="14"/>
              </w:rPr>
            </w:pPr>
            <w:r>
              <w:rPr>
                <w:sz w:val="14"/>
              </w:rPr>
              <w:t>Manutenzione ordinaria e riparazioni di mezzi di trasporto ad uso civile, di sicurezza e ordine pubblico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1581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8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 di manutenzione e riparazione scuolabus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4.800,00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2"/>
              <w:rPr>
                <w:sz w:val="14"/>
              </w:rPr>
            </w:pPr>
            <w:r>
              <w:rPr>
                <w:sz w:val="14"/>
              </w:rPr>
              <w:t>9.497,75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4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Istruzione e diritto allo studio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7</w:t>
            </w:r>
          </w:p>
        </w:tc>
        <w:tc>
          <w:tcPr>
            <w:tcW w:w="211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Diritto allo studio</w:t>
            </w:r>
          </w:p>
        </w:tc>
        <w:tc>
          <w:tcPr>
            <w:tcW w:w="164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1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2290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benzina motocarro, economato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1.102,00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0"/>
        <w:rPr>
          <w:rFonts w:ascii="Times New Roman"/>
          <w:b w:val="0"/>
        </w:rPr>
      </w:pPr>
    </w:p>
    <w:p w:rsidR="002637CD" w:rsidRDefault="002637CD">
      <w:pPr>
        <w:pStyle w:val="Corpotesto"/>
        <w:spacing w:before="11"/>
        <w:rPr>
          <w:rFonts w:ascii="Times New Roman"/>
          <w:b w:val="0"/>
          <w:sz w:val="15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452"/>
        <w:gridCol w:w="2613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2295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4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ACQUISTO MEZZI</w:t>
            </w:r>
          </w:p>
        </w:tc>
        <w:tc>
          <w:tcPr>
            <w:tcW w:w="5045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0"/>
              <w:rPr>
                <w:sz w:val="16"/>
              </w:rPr>
            </w:pPr>
            <w:r>
              <w:rPr>
                <w:sz w:val="16"/>
              </w:rPr>
              <w:t>E MANUTENZIONE VERDE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1"/>
              <w:rPr>
                <w:sz w:val="14"/>
              </w:rPr>
            </w:pPr>
            <w:r>
              <w:rPr>
                <w:sz w:val="14"/>
              </w:rPr>
              <w:t>970,00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0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61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17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3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8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2296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VERDE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2.000,00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5.591,00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2300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SERVIZIO SGOMBERO NEVE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2.110,00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2310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IMPIANTI ELETTRICI SEMAFORO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1.026,25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14"/>
        <w:gridCol w:w="2116"/>
        <w:gridCol w:w="1632"/>
        <w:gridCol w:w="1233"/>
        <w:gridCol w:w="1410"/>
        <w:gridCol w:w="1410"/>
        <w:gridCol w:w="1410"/>
        <w:gridCol w:w="1403"/>
      </w:tblGrid>
      <w:tr w:rsidR="002637CD">
        <w:trPr>
          <w:trHeight w:val="701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08.01-1.03.02.09.004</w:t>
            </w:r>
          </w:p>
          <w:p w:rsidR="002637CD" w:rsidRDefault="00A1116F">
            <w:pPr>
              <w:pStyle w:val="TableParagraph"/>
              <w:spacing w:line="162" w:lineRule="exact"/>
              <w:ind w:left="50" w:right="505"/>
              <w:rPr>
                <w:sz w:val="14"/>
              </w:rPr>
            </w:pPr>
            <w:r>
              <w:rPr>
                <w:sz w:val="14"/>
              </w:rPr>
              <w:t>Manutenzione ordinaria e riparazioni di impianti e macchinari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2315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51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E</w:t>
            </w:r>
          </w:p>
        </w:tc>
        <w:tc>
          <w:tcPr>
            <w:tcW w:w="211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RIPARAZIONI VARIE MEZZI</w:t>
            </w:r>
          </w:p>
        </w:tc>
        <w:tc>
          <w:tcPr>
            <w:tcW w:w="2865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AGRICOLI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1.700,00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1.700,00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1.700,00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1.700,00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66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11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55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63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2330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INTEGRAZIONE SPESE OPERE PUBBLICHE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666,66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2335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SEGNALETICA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0"/>
              <w:jc w:val="right"/>
              <w:rPr>
                <w:sz w:val="14"/>
              </w:rPr>
            </w:pPr>
            <w:r>
              <w:rPr>
                <w:sz w:val="14"/>
              </w:rPr>
              <w:t>21,61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08.01-1.03.02.05.004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Energia elettrica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2390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illuminazione pubblica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69.582,00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70.000,00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70.000,00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49"/>
              <w:rPr>
                <w:sz w:val="14"/>
              </w:rPr>
            </w:pPr>
            <w:r>
              <w:rPr>
                <w:sz w:val="14"/>
              </w:rPr>
              <w:t>204.890,53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191"/>
        <w:gridCol w:w="1573"/>
        <w:gridCol w:w="1235"/>
        <w:gridCol w:w="1412"/>
        <w:gridCol w:w="1412"/>
        <w:gridCol w:w="1412"/>
        <w:gridCol w:w="1405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01.11-1.10.04.99.999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premi di assicurazione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2750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Corsi e assicurazione protezione civile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7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5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4"/>
              <w:rPr>
                <w:sz w:val="14"/>
              </w:rPr>
            </w:pPr>
            <w:r>
              <w:rPr>
                <w:sz w:val="14"/>
              </w:rPr>
              <w:t>900,00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/>
              <w:rPr>
                <w:b/>
                <w:sz w:val="12"/>
              </w:rPr>
            </w:pPr>
            <w:r>
              <w:rPr>
                <w:b/>
                <w:sz w:val="12"/>
              </w:rPr>
              <w:t>Programma 11</w:t>
            </w:r>
          </w:p>
        </w:tc>
        <w:tc>
          <w:tcPr>
            <w:tcW w:w="219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1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2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>10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correnti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5"/>
        <w:gridCol w:w="7653"/>
        <w:gridCol w:w="1411"/>
        <w:gridCol w:w="1411"/>
        <w:gridCol w:w="1411"/>
        <w:gridCol w:w="1404"/>
      </w:tblGrid>
      <w:tr w:rsidR="002637CD">
        <w:trPr>
          <w:trHeight w:val="371"/>
        </w:trPr>
        <w:tc>
          <w:tcPr>
            <w:tcW w:w="2175" w:type="dxa"/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08.01-1.03.02.05.005</w:t>
            </w:r>
          </w:p>
          <w:p w:rsidR="002637CD" w:rsidRDefault="00A1116F">
            <w:pPr>
              <w:pStyle w:val="TableParagraph"/>
              <w:spacing w:line="150" w:lineRule="exact"/>
              <w:ind w:left="50"/>
              <w:rPr>
                <w:sz w:val="14"/>
              </w:rPr>
            </w:pPr>
            <w:r>
              <w:rPr>
                <w:sz w:val="14"/>
              </w:rPr>
              <w:t>Acqua</w:t>
            </w:r>
          </w:p>
        </w:tc>
        <w:tc>
          <w:tcPr>
            <w:tcW w:w="7653" w:type="dxa"/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sz w:val="16"/>
              </w:rPr>
            </w:pPr>
            <w:r>
              <w:rPr>
                <w:b/>
                <w:sz w:val="16"/>
              </w:rPr>
              <w:t>2840</w:t>
            </w:r>
            <w:r>
              <w:rPr>
                <w:b/>
                <w:sz w:val="16"/>
              </w:rPr>
              <w:tab/>
              <w:t>0</w:t>
            </w:r>
            <w:r>
              <w:rPr>
                <w:b/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idranti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280,00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280,00</w:t>
            </w:r>
          </w:p>
        </w:tc>
        <w:tc>
          <w:tcPr>
            <w:tcW w:w="1411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280,00</w:t>
            </w:r>
          </w:p>
        </w:tc>
        <w:tc>
          <w:tcPr>
            <w:tcW w:w="1404" w:type="dxa"/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560,00</w:t>
            </w:r>
          </w:p>
        </w:tc>
      </w:tr>
    </w:tbl>
    <w:p w:rsidR="002637CD" w:rsidRDefault="00B02675">
      <w:pPr>
        <w:pStyle w:val="Corpotesto"/>
        <w:spacing w:before="0" w:line="20" w:lineRule="exact"/>
        <w:ind w:left="93"/>
        <w:rPr>
          <w:rFonts w:ascii="Times New Roman"/>
          <w:b w:val="0"/>
          <w:sz w:val="2"/>
        </w:rPr>
      </w:pPr>
      <w:r>
        <w:rPr>
          <w:rFonts w:ascii="Times New Roman"/>
          <w:b w:val="0"/>
          <w:noProof/>
          <w:sz w:val="2"/>
          <w:lang w:val="it-IT" w:eastAsia="it-IT"/>
        </w:rPr>
        <mc:AlternateContent>
          <mc:Choice Requires="wpg">
            <w:drawing>
              <wp:inline distT="0" distB="0" distL="0" distR="0">
                <wp:extent cx="9827260" cy="9525"/>
                <wp:effectExtent l="9525" t="0" r="12065" b="9525"/>
                <wp:docPr id="5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27260" cy="9525"/>
                          <a:chOff x="0" y="0"/>
                          <a:chExt cx="15476" cy="15"/>
                        </a:xfrm>
                      </wpg:grpSpPr>
                      <wps:wsp>
                        <wps:cNvPr id="6" name="Line 11"/>
                        <wps:cNvCnPr/>
                        <wps:spPr bwMode="auto">
                          <a:xfrm>
                            <a:off x="0" y="8"/>
                            <a:ext cx="106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10"/>
                        <wps:cNvCnPr/>
                        <wps:spPr bwMode="auto">
                          <a:xfrm>
                            <a:off x="1065" y="8"/>
                            <a:ext cx="2767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9"/>
                        <wps:cNvCnPr/>
                        <wps:spPr bwMode="auto">
                          <a:xfrm>
                            <a:off x="3832" y="8"/>
                            <a:ext cx="120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8"/>
                        <wps:cNvCnPr/>
                        <wps:spPr bwMode="auto">
                          <a:xfrm>
                            <a:off x="5041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7"/>
                        <wps:cNvCnPr/>
                        <wps:spPr bwMode="auto">
                          <a:xfrm>
                            <a:off x="7807" y="8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6"/>
                        <wps:cNvCnPr/>
                        <wps:spPr bwMode="auto">
                          <a:xfrm>
                            <a:off x="8662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5"/>
                        <wps:cNvCnPr/>
                        <wps:spPr bwMode="auto">
                          <a:xfrm>
                            <a:off x="11428" y="8"/>
                            <a:ext cx="128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4"/>
                        <wps:cNvCnPr/>
                        <wps:spPr bwMode="auto">
                          <a:xfrm>
                            <a:off x="12709" y="8"/>
                            <a:ext cx="276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773.8pt;height:.75pt;mso-position-horizontal-relative:char;mso-position-vertical-relative:line" coordsize="154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">
                <v:line id="Line 11" o:spid="_x0000_s1027" style="position:absolute;visibility:visible;mso-wrap-style:square" from="0,8" to="106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saA98MAAADaAAAADwAAAGRycy9kb3ducmV2LnhtbESPzWrDMBCE74W8g9hCb7WcHkxwLIdQ&#10;KKQJJeTn0ttibW2n1sqVVNt9+yoQyHGYmW+YYjWZTgzkfGtZwTxJQRBXVrdcKzif3p4XIHxA1thZ&#10;JgV/5GFVzh4KzLUd+UDDMdQiQtjnqKAJoc+l9FVDBn1ie+LofVlnMETpaqkdjhFuOvmSppk02HJc&#10;aLCn14aq7+OvUfCZyu2eP7Y7m5mM/Du7y898p9TT47Reggg0hXv41t5oBRlcr8QbIM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7GgPfDAAAA2gAAAA8AAAAAAAAAAAAA&#10;AAAAoQIAAGRycy9kb3ducmV2LnhtbFBLBQYAAAAABAAEAPkAAACRAwAAAAA=&#10;" strokecolor="#010101"/>
                <v:line id="Line 10" o:spid="_x0000_s1028" style="position:absolute;visibility:visible;mso-wrap-style:square" from="1065,8" to="3832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YolbMMAAADaAAAADwAAAGRycy9kb3ducmV2LnhtbESPQWvCQBSE74X+h+UVems2eoglZhUR&#10;BKtIaeylt0f2maTNvo2725j++64geBxm5humWI6mEwM531pWMElSEMSV1S3XCj6Pm5dXED4ga+ws&#10;k4I/8rBcPD4UmGt74Q8aylCLCGGfo4ImhD6X0lcNGfSJ7Ymjd7LOYIjS1VI7vES46eQ0TTNpsOW4&#10;0GBP64aqn/LXKPhK5e6dD7u9zUxG/o3d93myV+r5aVzNQQQawz18a2+1ghlcr8QbIB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GKJWzDAAAA2gAAAA8AAAAAAAAAAAAA&#10;AAAAoQIAAGRycy9kb3ducmV2LnhtbFBLBQYAAAAABAAEAPkAAACRAwAAAAA=&#10;" strokecolor="#010101"/>
                <v:line id="Line 9" o:spid="_x0000_s1029" style="position:absolute;visibility:visible;mso-wrap-style:square" from="3832,8" to="504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WxHr8AAADaAAAADwAAAGRycy9kb3ducmV2LnhtbERPy4rCMBTdC/5DuII7TTuLMlSjDILg&#10;VER8bNxdmjttZ5qbmkStf28WAy4P5z1f9qYVd3K+sawgnSYgiEurG64UnE/ryScIH5A1tpZJwZM8&#10;LBfDwRxzbR98oPsxVCKGsM9RQR1Cl0vpy5oM+qntiCP3Y53BEKGrpHb4iOGmlR9JkkmDDceGGjta&#10;1VT+HW9GwSWRxZ53xdZmJiP/ze73mm6VGo/6rxmIQH14i//dG60gbo1X4g2Qixc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EBWxHr8AAADaAAAADwAAAAAAAAAAAAAAAACh&#10;AgAAZHJzL2Rvd25yZXYueG1sUEsFBgAAAAAEAAQA+QAAAI0DAAAAAA==&#10;" strokecolor="#010101"/>
                <v:line id="Line 8" o:spid="_x0000_s1030" style="position:absolute;visibility:visible;mso-wrap-style:square" from="5041,8" to="7807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1kUhcMAAADaAAAADwAAAGRycy9kb3ducmV2LnhtbESPQWvCQBSE74X+h+UVems2egg2ZhUR&#10;BKtIaeylt0f2maTNvo2725j++64geBxm5humWI6mEwM531pWMElSEMSV1S3XCj6Pm5cZCB+QNXaW&#10;ScEfeVguHh8KzLW98AcNZahFhLDPUUETQp9L6auGDPrE9sTRO1lnMETpaqkdXiLcdHKappk02HJc&#10;aLCndUPVT/lrFHylcvfOh93eZiYj/8bu+zzZK/X8NK7mIAKN4R6+tbdawStcr8QbIB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9ZFIXDAAAA2gAAAA8AAAAAAAAAAAAA&#10;AAAAoQIAAGRycy9kb3ducmV2LnhtbFBLBQYAAAAABAAEAPkAAACRAwAAAAA=&#10;" strokecolor="#010101"/>
                <v:line id="Line 7" o:spid="_x0000_s1031" style="position:absolute;visibility:visible;mso-wrap-style:square" from="7807,8" to="8662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MHGMMAAADbAAAADwAAAGRycy9kb3ducmV2LnhtbESPQWvCQBCF74L/YRnBm27sIZToKkUQ&#10;rCJF24u3ITtN0mZn4+6q8d93DgVvM7w3732zWPWuVTcKsfFsYDbNQBGX3jZcGfj63ExeQcWEbLH1&#10;TAYeFGG1HA4WWFh/5yPdTqlSEsKxQAN1Sl2hdSxrchinviMW7dsHh0nWUGkb8C7hrtUvWZZrhw1L&#10;Q40drWsqf09XZ+Cc6d0HH3Z7n7uc4juHn8tsb8x41L/NQSXq09P8f721gi/08osMo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ozBxjDAAAA2wAAAA8AAAAAAAAAAAAA&#10;AAAAoQIAAGRycy9kb3ducmV2LnhtbFBLBQYAAAAABAAEAPkAAACRAwAAAAA=&#10;" strokecolor="#010101"/>
                <v:line id="Line 6" o:spid="_x0000_s1032" style="position:absolute;visibility:visible;mso-wrap-style:square" from="8662,8" to="11428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+ig78AAADbAAAADwAAAGRycy9kb3ducmV2LnhtbERPTYvCMBC9C/6HMII3TeuhLNUoIgiu&#10;IsuqF29DM7bVZtJNonb//WZB8DaP9zmzRWca8SDna8sK0nECgriwuuZSwem4Hn2A8AFZY2OZFPyS&#10;h8W835thru2Tv+lxCKWIIexzVFCF0OZS+qIig35sW+LIXawzGCJ0pdQOnzHcNHKSJJk0WHNsqLCl&#10;VUXF7XA3Cs6J3H7xfruzmcnIf7K7/qQ7pYaDbjkFEagLb/HLvdFxfgr/v8QD5PwP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RX+ig78AAADbAAAADwAAAAAAAAAAAAAAAACh&#10;AgAAZHJzL2Rvd25yZXYueG1sUEsFBgAAAAAEAAQA+QAAAI0DAAAAAA==&#10;" strokecolor="#010101"/>
                <v:line id="Line 5" o:spid="_x0000_s1033" style="position:absolute;visibility:visible;mso-wrap-style:square" from="11428,8" to="12709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089MAAAADbAAAADwAAAGRycy9kb3ducmV2LnhtbERPS4vCMBC+C/6HMII3TfVQlm6jiCD4&#10;QJZVL3sbmtm2azOpSdT6782C4G0+vufk88404kbO15YVTMYJCOLC6ppLBafjavQBwgdkjY1lUvAg&#10;D/NZv5djpu2dv+l2CKWIIewzVFCF0GZS+qIig35sW+LI/VpnMEToSqkd3mO4aeQ0SVJpsObYUGFL&#10;y4qK8+FqFPwkcvvF++3OpiYlv2H3d5nslBoOusUniEBdeItf7rWO86fw/0s8QM6e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WtPPTAAAAA2wAAAA8AAAAAAAAAAAAAAAAA&#10;oQIAAGRycy9kb3ducmV2LnhtbFBLBQYAAAAABAAEAPkAAACOAwAAAAA=&#10;" strokecolor="#010101"/>
                <v:line id="Line 4" o:spid="_x0000_s1034" style="position:absolute;visibility:visible;mso-wrap-style:square" from="12709,8" to="15475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uGZb8EAAADbAAAADwAAAGRycy9kb3ducmV2LnhtbERPTWvCQBC9F/oflin0VjdaCBJdRQTB&#10;Gkox9tLbkB2TtNnZuLtN0n/fFQRv83ifs1yPphU9Od9YVjCdJCCIS6sbrhR8nnYvcxA+IGtsLZOC&#10;P/KwXj0+LDHTduAj9UWoRAxhn6GCOoQuk9KXNRn0E9sRR+5sncEQoaukdjjEcNPKWZKk0mDDsaHG&#10;jrY1lT/Fr1HwlcjDB78fcpualPwbu+/LNFfq+WncLEAEGsNdfHPvdZz/Ctdf4gFy9Q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4ZlvwQAAANsAAAAPAAAAAAAAAAAAAAAA&#10;AKECAABkcnMvZG93bnJldi54bWxQSwUGAAAAAAQABAD5AAAAjwMAAAAA&#10;" strokecolor="#010101"/>
                <w10:anchorlock/>
              </v:group>
            </w:pict>
          </mc:Fallback>
        </mc:AlternateContent>
      </w:r>
    </w:p>
    <w:p w:rsidR="002637CD" w:rsidRDefault="002637CD">
      <w:pPr>
        <w:spacing w:line="20" w:lineRule="exact"/>
        <w:rPr>
          <w:rFonts w:ascii="Times New Roman"/>
          <w:sz w:val="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B02675">
      <w:pPr>
        <w:pStyle w:val="Corpotesto"/>
        <w:spacing w:before="6"/>
        <w:rPr>
          <w:rFonts w:ascii="Times New Roman"/>
          <w:b w:val="0"/>
          <w:sz w:val="8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544830</wp:posOffset>
                </wp:positionH>
                <wp:positionV relativeFrom="paragraph">
                  <wp:posOffset>92075</wp:posOffset>
                </wp:positionV>
                <wp:extent cx="9816465" cy="97790"/>
                <wp:effectExtent l="11430" t="6350" r="11430" b="10160"/>
                <wp:wrapTopAndBottom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6465" cy="9779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9525">
                          <a:solidFill>
                            <a:srgbClr val="01010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37CD" w:rsidRDefault="00A1116F">
                            <w:pPr>
                              <w:tabs>
                                <w:tab w:val="left" w:pos="3952"/>
                                <w:tab w:val="left" w:pos="8092"/>
                                <w:tab w:val="left" w:pos="11564"/>
                              </w:tabs>
                              <w:ind w:left="273"/>
                              <w:rPr>
                                <w:sz w:val="12"/>
                              </w:rPr>
                            </w:pPr>
                            <w:r>
                              <w:rPr>
                                <w:b/>
                                <w:sz w:val="12"/>
                              </w:rPr>
                              <w:t xml:space="preserve">Missione  8   </w:t>
                            </w:r>
                            <w:r>
                              <w:rPr>
                                <w:sz w:val="12"/>
                              </w:rPr>
                              <w:t>Assetto del territorio ed</w:t>
                            </w:r>
                            <w:r>
                              <w:rPr>
                                <w:spacing w:val="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edilizia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abitativa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Programma  1   </w:t>
                            </w:r>
                            <w:r>
                              <w:rPr>
                                <w:sz w:val="12"/>
                              </w:rPr>
                              <w:t>Urbanistica e assetto</w:t>
                            </w:r>
                            <w:r>
                              <w:rPr>
                                <w:spacing w:val="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del territorio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Titolo 1  </w:t>
                            </w:r>
                            <w:r>
                              <w:rPr>
                                <w:b/>
                                <w:spacing w:val="1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Spese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correnti</w:t>
                            </w:r>
                            <w:r>
                              <w:rPr>
                                <w:sz w:val="12"/>
                              </w:rPr>
                              <w:tab/>
                            </w:r>
                            <w:r>
                              <w:rPr>
                                <w:b/>
                                <w:sz w:val="12"/>
                              </w:rPr>
                              <w:t xml:space="preserve">Macroaggregato 3 </w:t>
                            </w:r>
                            <w:r>
                              <w:rPr>
                                <w:sz w:val="12"/>
                              </w:rPr>
                              <w:t>Acquisto di beni e</w:t>
                            </w:r>
                            <w:r>
                              <w:rPr>
                                <w:spacing w:val="-1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servizi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66" type="#_x0000_t202" style="position:absolute;margin-left:42.9pt;margin-top:7.25pt;width:772.95pt;height:7.7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" fillcolor="#dfdfdf" strokecolor="#010101">
                <v:textbox inset="0,0,0,0">
                  <w:txbxContent>
                    <w:p w:rsidR="002637CD" w:rsidRDefault="00A1116F">
                      <w:pPr>
                        <w:tabs>
                          <w:tab w:val="left" w:pos="3952"/>
                          <w:tab w:val="left" w:pos="8092"/>
                          <w:tab w:val="left" w:pos="11564"/>
                        </w:tabs>
                        <w:ind w:left="273"/>
                        <w:rPr>
                          <w:sz w:val="12"/>
                        </w:rPr>
                      </w:pPr>
                      <w:r>
                        <w:rPr>
                          <w:b/>
                          <w:sz w:val="12"/>
                        </w:rPr>
                        <w:t xml:space="preserve">Missione  8   </w:t>
                      </w:r>
                      <w:r>
                        <w:rPr>
                          <w:sz w:val="12"/>
                        </w:rPr>
                        <w:t>Assetto del territorio ed</w:t>
                      </w:r>
                      <w:r>
                        <w:rPr>
                          <w:spacing w:val="6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edilizia</w:t>
                      </w:r>
                      <w:r>
                        <w:rPr>
                          <w:spacing w:val="-2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abitativa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Programma  1   </w:t>
                      </w:r>
                      <w:r>
                        <w:rPr>
                          <w:sz w:val="12"/>
                        </w:rPr>
                        <w:t>Urbanistica e assetto</w:t>
                      </w:r>
                      <w:r>
                        <w:rPr>
                          <w:spacing w:val="9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del territorio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Titolo 1  </w:t>
                      </w:r>
                      <w:r>
                        <w:rPr>
                          <w:b/>
                          <w:spacing w:val="14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Spese</w:t>
                      </w:r>
                      <w:r>
                        <w:rPr>
                          <w:spacing w:val="-2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correnti</w:t>
                      </w:r>
                      <w:r>
                        <w:rPr>
                          <w:sz w:val="12"/>
                        </w:rPr>
                        <w:tab/>
                      </w:r>
                      <w:r>
                        <w:rPr>
                          <w:b/>
                          <w:sz w:val="12"/>
                        </w:rPr>
                        <w:t xml:space="preserve">Macroaggregato 3 </w:t>
                      </w:r>
                      <w:r>
                        <w:rPr>
                          <w:sz w:val="12"/>
                        </w:rPr>
                        <w:t>Acquisto di beni e</w:t>
                      </w:r>
                      <w:r>
                        <w:rPr>
                          <w:spacing w:val="-18"/>
                          <w:sz w:val="12"/>
                        </w:rPr>
                        <w:t xml:space="preserve"> </w:t>
                      </w:r>
                      <w:r>
                        <w:rPr>
                          <w:sz w:val="12"/>
                        </w:rPr>
                        <w:t>servizi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637CD" w:rsidRDefault="002637CD">
      <w:pPr>
        <w:pStyle w:val="Corpotesto"/>
        <w:spacing w:before="4"/>
        <w:rPr>
          <w:rFonts w:ascii="Times New Roman"/>
          <w:b w:val="0"/>
          <w:sz w:val="2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08.01-1.03.02.05.005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Acqua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2846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SERVIZIO FOGNATURA E DEPURAZIONE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333,27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77"/>
        <w:gridCol w:w="1478"/>
        <w:gridCol w:w="1819"/>
        <w:gridCol w:w="1942"/>
        <w:gridCol w:w="1233"/>
        <w:gridCol w:w="1410"/>
        <w:gridCol w:w="1410"/>
        <w:gridCol w:w="1410"/>
        <w:gridCol w:w="1404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09.03-1.03.02.99.999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2930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72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5"/>
              <w:rPr>
                <w:sz w:val="16"/>
              </w:rPr>
            </w:pPr>
            <w:r>
              <w:rPr>
                <w:sz w:val="16"/>
              </w:rPr>
              <w:t>spazzamento strade e lavaggio cassonetti ( compreso operaio)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8"/>
              <w:rPr>
                <w:sz w:val="14"/>
              </w:rPr>
            </w:pPr>
            <w:r>
              <w:rPr>
                <w:sz w:val="14"/>
              </w:rPr>
              <w:t>21.105,00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9"/>
              <w:rPr>
                <w:sz w:val="14"/>
              </w:rPr>
            </w:pPr>
            <w:r>
              <w:rPr>
                <w:sz w:val="14"/>
              </w:rPr>
              <w:t>26.000,00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0"/>
              <w:rPr>
                <w:sz w:val="14"/>
              </w:rPr>
            </w:pPr>
            <w:r>
              <w:rPr>
                <w:sz w:val="14"/>
              </w:rPr>
              <w:t>26.000,00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1"/>
              <w:rPr>
                <w:sz w:val="14"/>
              </w:rPr>
            </w:pPr>
            <w:r>
              <w:rPr>
                <w:sz w:val="14"/>
              </w:rPr>
              <w:t>24.305,00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9</w:t>
            </w:r>
          </w:p>
        </w:tc>
        <w:tc>
          <w:tcPr>
            <w:tcW w:w="23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13"/>
              <w:rPr>
                <w:sz w:val="12"/>
              </w:rPr>
            </w:pPr>
            <w:r>
              <w:rPr>
                <w:sz w:val="12"/>
              </w:rPr>
              <w:t>Sviluppo sostenibile e tutela del territorio e dell'ambiente</w:t>
            </w:r>
          </w:p>
        </w:tc>
        <w:tc>
          <w:tcPr>
            <w:tcW w:w="14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8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8"/>
              <w:rPr>
                <w:sz w:val="12"/>
              </w:rPr>
            </w:pPr>
            <w:r>
              <w:rPr>
                <w:sz w:val="12"/>
              </w:rPr>
              <w:t>Rifiuti</w:t>
            </w:r>
          </w:p>
        </w:tc>
        <w:tc>
          <w:tcPr>
            <w:tcW w:w="194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3</w:t>
            </w:r>
          </w:p>
        </w:tc>
        <w:tc>
          <w:tcPr>
            <w:tcW w:w="2814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3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77"/>
        <w:gridCol w:w="1478"/>
        <w:gridCol w:w="1819"/>
        <w:gridCol w:w="1942"/>
        <w:gridCol w:w="1233"/>
        <w:gridCol w:w="1410"/>
        <w:gridCol w:w="1410"/>
        <w:gridCol w:w="1410"/>
        <w:gridCol w:w="1404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09.03-1.03.02.99.999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2940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472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5"/>
              <w:rPr>
                <w:sz w:val="16"/>
              </w:rPr>
            </w:pPr>
            <w:r>
              <w:rPr>
                <w:sz w:val="16"/>
              </w:rPr>
              <w:t>SMALTIMENTO RIFIUTI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50"/>
              <w:rPr>
                <w:sz w:val="14"/>
              </w:rPr>
            </w:pPr>
            <w:r>
              <w:rPr>
                <w:sz w:val="14"/>
              </w:rPr>
              <w:t>119.605,00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51"/>
              <w:rPr>
                <w:sz w:val="14"/>
              </w:rPr>
            </w:pPr>
            <w:r>
              <w:rPr>
                <w:sz w:val="14"/>
              </w:rPr>
              <w:t>120.000,00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52"/>
              <w:rPr>
                <w:sz w:val="14"/>
              </w:rPr>
            </w:pPr>
            <w:r>
              <w:rPr>
                <w:sz w:val="14"/>
              </w:rPr>
              <w:t>121.000,00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53"/>
              <w:rPr>
                <w:sz w:val="14"/>
              </w:rPr>
            </w:pPr>
            <w:r>
              <w:rPr>
                <w:sz w:val="14"/>
              </w:rPr>
              <w:t>129.321,08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9</w:t>
            </w:r>
          </w:p>
        </w:tc>
        <w:tc>
          <w:tcPr>
            <w:tcW w:w="23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13"/>
              <w:rPr>
                <w:sz w:val="12"/>
              </w:rPr>
            </w:pPr>
            <w:r>
              <w:rPr>
                <w:sz w:val="12"/>
              </w:rPr>
              <w:t>Sviluppo sostenibile e tutela del territorio e dell'ambiente</w:t>
            </w:r>
          </w:p>
        </w:tc>
        <w:tc>
          <w:tcPr>
            <w:tcW w:w="14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181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8"/>
              <w:rPr>
                <w:sz w:val="12"/>
              </w:rPr>
            </w:pPr>
            <w:r>
              <w:rPr>
                <w:sz w:val="12"/>
              </w:rPr>
              <w:t>Rifiuti</w:t>
            </w:r>
          </w:p>
        </w:tc>
        <w:tc>
          <w:tcPr>
            <w:tcW w:w="194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3</w:t>
            </w:r>
          </w:p>
        </w:tc>
        <w:tc>
          <w:tcPr>
            <w:tcW w:w="2814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3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1178"/>
        <w:gridCol w:w="1177"/>
        <w:gridCol w:w="1478"/>
        <w:gridCol w:w="361"/>
        <w:gridCol w:w="3400"/>
        <w:gridCol w:w="1233"/>
        <w:gridCol w:w="1410"/>
        <w:gridCol w:w="1410"/>
        <w:gridCol w:w="1410"/>
        <w:gridCol w:w="1404"/>
      </w:tblGrid>
      <w:tr w:rsidR="002637CD">
        <w:trPr>
          <w:trHeight w:val="379"/>
        </w:trPr>
        <w:tc>
          <w:tcPr>
            <w:tcW w:w="2170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09.03-1.03.02.99.999</w:t>
            </w:r>
          </w:p>
          <w:p w:rsidR="002637CD" w:rsidRDefault="00A1116F">
            <w:pPr>
              <w:pStyle w:val="TableParagraph"/>
              <w:spacing w:line="158" w:lineRule="exact"/>
              <w:ind w:left="45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1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2940</w:t>
            </w:r>
            <w:r>
              <w:rPr>
                <w:b/>
                <w:sz w:val="16"/>
              </w:rPr>
              <w:tab/>
              <w:t>1</w:t>
            </w:r>
          </w:p>
        </w:tc>
        <w:tc>
          <w:tcPr>
            <w:tcW w:w="1839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45"/>
              <w:rPr>
                <w:sz w:val="16"/>
              </w:rPr>
            </w:pPr>
            <w:r>
              <w:rPr>
                <w:sz w:val="16"/>
              </w:rPr>
              <w:t>SMALTIMENTO RIFIUTI</w:t>
            </w:r>
          </w:p>
        </w:tc>
        <w:tc>
          <w:tcPr>
            <w:tcW w:w="4633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10"/>
              <w:rPr>
                <w:sz w:val="16"/>
              </w:rPr>
            </w:pPr>
            <w:r>
              <w:rPr>
                <w:sz w:val="16"/>
              </w:rPr>
              <w:t>CIMITERIALI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6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7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8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9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</w:tr>
      <w:tr w:rsidR="002637CD">
        <w:trPr>
          <w:trHeight w:val="280"/>
        </w:trPr>
        <w:tc>
          <w:tcPr>
            <w:tcW w:w="992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3"/>
              <w:rPr>
                <w:b/>
                <w:sz w:val="12"/>
              </w:rPr>
            </w:pPr>
            <w:r>
              <w:rPr>
                <w:b/>
                <w:sz w:val="12"/>
              </w:rPr>
              <w:t>Missione 9</w:t>
            </w:r>
          </w:p>
        </w:tc>
        <w:tc>
          <w:tcPr>
            <w:tcW w:w="23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13"/>
              <w:rPr>
                <w:sz w:val="12"/>
              </w:rPr>
            </w:pPr>
            <w:r>
              <w:rPr>
                <w:sz w:val="12"/>
              </w:rPr>
              <w:t>Sviluppo sostenibile e tutela del territorio e dell'ambiente</w:t>
            </w:r>
          </w:p>
        </w:tc>
        <w:tc>
          <w:tcPr>
            <w:tcW w:w="14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36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8" w:right="-15"/>
              <w:rPr>
                <w:sz w:val="12"/>
              </w:rPr>
            </w:pPr>
            <w:r>
              <w:rPr>
                <w:sz w:val="12"/>
              </w:rPr>
              <w:t>Rifiuti</w:t>
            </w:r>
          </w:p>
        </w:tc>
        <w:tc>
          <w:tcPr>
            <w:tcW w:w="340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47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1765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2"/>
                <w:sz w:val="12"/>
              </w:rPr>
              <w:t>3</w:t>
            </w:r>
          </w:p>
        </w:tc>
        <w:tc>
          <w:tcPr>
            <w:tcW w:w="2814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32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3010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acquisto diserbo e piante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3020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verde pubblico e giornata verde pulito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3.150,00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3.150,00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3.150,00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3.150,00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486"/>
        <w:gridCol w:w="2578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08.01-1.03.01.02.999</w:t>
            </w:r>
          </w:p>
          <w:p w:rsidR="002637CD" w:rsidRDefault="00A1116F">
            <w:pPr>
              <w:pStyle w:val="TableParagraph"/>
              <w:spacing w:line="162" w:lineRule="exact"/>
              <w:ind w:left="50" w:right="100"/>
              <w:rPr>
                <w:sz w:val="14"/>
              </w:rPr>
            </w:pPr>
            <w:r>
              <w:rPr>
                <w:sz w:val="14"/>
              </w:rPr>
              <w:t>Altri beni e materiali di consumo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3460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48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ACQUISTO BENI E</w:t>
            </w:r>
          </w:p>
        </w:tc>
        <w:tc>
          <w:tcPr>
            <w:tcW w:w="5010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ATTREZZATURE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100,00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38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83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08.01-1.03.02.99.999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Altri servizi diversi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3470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ESUMAZIONI, TUMULAZIONI E TRASLAZIONI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10.000,00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16.371,00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08.01-1.03.02.09.008</w:t>
            </w:r>
          </w:p>
          <w:p w:rsidR="002637CD" w:rsidRDefault="00A1116F">
            <w:pPr>
              <w:pStyle w:val="TableParagraph"/>
              <w:spacing w:line="162" w:lineRule="exact"/>
              <w:ind w:left="50" w:right="435"/>
              <w:rPr>
                <w:sz w:val="14"/>
              </w:rPr>
            </w:pPr>
            <w:r>
              <w:rPr>
                <w:sz w:val="14"/>
              </w:rPr>
              <w:t>Manutenzione ordinaria e riparazioni di beni immobili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3470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IMPIANTI ELETTRICI CIMITERI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800,00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924,44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08.01-1.03.02.05.005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Acqua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3471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UTENZE ACQUA CIMITERI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400,00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22"/>
              <w:rPr>
                <w:sz w:val="14"/>
              </w:rPr>
            </w:pPr>
            <w:r>
              <w:rPr>
                <w:sz w:val="14"/>
              </w:rPr>
              <w:t>700,00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08.01-1.03.02.05.004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Energia elettrica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3475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UTENZE ELETTRICHE CIMITERI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1.000,00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2.500,00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4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8"/>
                <w:sz w:val="12"/>
              </w:rPr>
              <w:t xml:space="preserve"> </w:t>
            </w:r>
            <w:r>
              <w:rPr>
                <w:b/>
                <w:sz w:val="12"/>
              </w:rPr>
              <w:t>3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3253"/>
        <w:gridCol w:w="510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5000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4754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240" w:lineRule="auto"/>
              <w:ind w:right="-1"/>
              <w:rPr>
                <w:sz w:val="16"/>
              </w:rPr>
            </w:pPr>
            <w:r>
              <w:rPr>
                <w:sz w:val="16"/>
              </w:rPr>
              <w:t>ADEGUAMENTO EDIFICI COMUNALI ED AREE E STRUTTURE PERTINENZIALI</w:t>
            </w:r>
          </w:p>
        </w:tc>
        <w:tc>
          <w:tcPr>
            <w:tcW w:w="1744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DI SERVIZIO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9"/>
              <w:rPr>
                <w:sz w:val="14"/>
              </w:rPr>
            </w:pPr>
            <w:r>
              <w:rPr>
                <w:sz w:val="14"/>
              </w:rPr>
              <w:t>528,84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325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51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33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5001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ADEGUAMENTO CATASTALE BENI IMMOBILI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3.679,52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7801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Rotatoria Via Grisini- Via Campanini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24.252,47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754"/>
        <w:gridCol w:w="1007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7803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4254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INTERVENTI STRAORDINARI DI MESSA IN SICUREZZA</w:t>
            </w:r>
          </w:p>
        </w:tc>
        <w:tc>
          <w:tcPr>
            <w:tcW w:w="2240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VIARIA E PEDONALE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2"/>
              <w:rPr>
                <w:sz w:val="14"/>
              </w:rPr>
            </w:pPr>
            <w:r>
              <w:rPr>
                <w:sz w:val="14"/>
              </w:rPr>
              <w:t>15.000,00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75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00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53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1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3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1945"/>
        <w:gridCol w:w="194"/>
        <w:gridCol w:w="345"/>
        <w:gridCol w:w="551"/>
        <w:gridCol w:w="723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7805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3445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240" w:lineRule="auto"/>
              <w:ind w:left="68" w:right="-8"/>
              <w:rPr>
                <w:sz w:val="16"/>
              </w:rPr>
            </w:pPr>
            <w:r>
              <w:rPr>
                <w:sz w:val="16"/>
              </w:rPr>
              <w:t>INTERVENTI DI VIABILITA' ( OPERE RIQUAL. ORDINARIA, CICLABILE E PEDONALE)</w:t>
            </w:r>
          </w:p>
        </w:tc>
        <w:tc>
          <w:tcPr>
            <w:tcW w:w="194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AI</w:t>
            </w:r>
          </w:p>
        </w:tc>
        <w:tc>
          <w:tcPr>
            <w:tcW w:w="34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3"/>
              <w:rPr>
                <w:sz w:val="16"/>
              </w:rPr>
            </w:pPr>
            <w:r>
              <w:rPr>
                <w:sz w:val="16"/>
              </w:rPr>
              <w:t>FINI</w:t>
            </w:r>
          </w:p>
        </w:tc>
        <w:tc>
          <w:tcPr>
            <w:tcW w:w="551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4"/>
              <w:rPr>
                <w:sz w:val="16"/>
              </w:rPr>
            </w:pPr>
            <w:r>
              <w:rPr>
                <w:sz w:val="16"/>
              </w:rPr>
              <w:t>DELLA</w:t>
            </w:r>
          </w:p>
        </w:tc>
        <w:tc>
          <w:tcPr>
            <w:tcW w:w="1956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5"/>
              <w:rPr>
                <w:sz w:val="16"/>
              </w:rPr>
            </w:pPr>
            <w:r>
              <w:rPr>
                <w:sz w:val="16"/>
              </w:rPr>
              <w:t>SICUREZZA VIABILITA'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2"/>
              <w:rPr>
                <w:sz w:val="14"/>
              </w:rPr>
            </w:pPr>
            <w:r>
              <w:rPr>
                <w:sz w:val="14"/>
              </w:rPr>
              <w:t>40.000,00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0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5"/>
              <w:rPr>
                <w:sz w:val="14"/>
              </w:rPr>
            </w:pPr>
            <w:r>
              <w:rPr>
                <w:sz w:val="14"/>
              </w:rPr>
              <w:t>40.000,00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194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813" w:type="dxa"/>
            <w:gridSpan w:val="4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3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4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2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6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39"/>
        <w:gridCol w:w="2525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7806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153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ADEGUAMENTO IN</w:t>
            </w:r>
          </w:p>
        </w:tc>
        <w:tc>
          <w:tcPr>
            <w:tcW w:w="4957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SEDE VIA ERBATICI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99.000,00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9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2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30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105"/>
        <w:gridCol w:w="1655"/>
        <w:gridCol w:w="1232"/>
        <w:gridCol w:w="1409"/>
        <w:gridCol w:w="1409"/>
        <w:gridCol w:w="1409"/>
        <w:gridCol w:w="1402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7806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3605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STRAORDINARIA PERCORSI</w:t>
            </w:r>
          </w:p>
        </w:tc>
        <w:tc>
          <w:tcPr>
            <w:tcW w:w="2887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PEDONALI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1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9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9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2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37"/>
              <w:rPr>
                <w:sz w:val="14"/>
              </w:rPr>
            </w:pPr>
            <w:r>
              <w:rPr>
                <w:sz w:val="14"/>
              </w:rPr>
              <w:t>18.000,00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10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65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4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1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2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0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29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1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7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11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565"/>
        <w:gridCol w:w="1199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382"/>
              <w:rPr>
                <w:b/>
                <w:sz w:val="16"/>
              </w:rPr>
            </w:pPr>
            <w:r>
              <w:rPr>
                <w:b/>
                <w:sz w:val="16"/>
              </w:rPr>
              <w:t>7810 13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MANUTENZIONE STRAORDINARIA DEI BENI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2"/>
              <w:rPr>
                <w:sz w:val="14"/>
              </w:rPr>
            </w:pPr>
            <w:r>
              <w:rPr>
                <w:sz w:val="14"/>
              </w:rPr>
              <w:t>16.300,00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19.800,00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0"/>
              <w:rPr>
                <w:sz w:val="14"/>
              </w:rPr>
            </w:pPr>
            <w:r>
              <w:rPr>
                <w:sz w:val="14"/>
              </w:rPr>
              <w:t>19.800,00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54.300,00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Assetto del territorio ed edilizia abitativa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5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9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1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7811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5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MANUTENZIONE STRAORDINARIA VIA GRISINI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42.000,00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7816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40" w:lineRule="auto"/>
              <w:ind w:left="68" w:right="717"/>
              <w:rPr>
                <w:sz w:val="16"/>
              </w:rPr>
            </w:pPr>
            <w:r>
              <w:rPr>
                <w:sz w:val="16"/>
              </w:rPr>
              <w:t>OPERE DI ADEGUAMENTO ACCESSO CARRAIO E RECINZIONI LIMITROFE INTERSEZIONI VIA GRISINI, STRADA CAMPANINI E EX SP 617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7"/>
              <w:rPr>
                <w:sz w:val="14"/>
              </w:rPr>
            </w:pPr>
            <w:r>
              <w:rPr>
                <w:sz w:val="14"/>
              </w:rPr>
              <w:t>42.800,00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0"/>
        <w:gridCol w:w="2564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7817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6496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INCARICHI NOTARILI ACQUISIZIONE AREE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5"/>
              <w:rPr>
                <w:sz w:val="14"/>
              </w:rPr>
            </w:pPr>
            <w:r>
              <w:rPr>
                <w:sz w:val="14"/>
              </w:rPr>
              <w:t>7.200,00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2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64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9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57"/>
        <w:gridCol w:w="2508"/>
        <w:gridCol w:w="1198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7825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557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 w:right="-15"/>
              <w:rPr>
                <w:sz w:val="16"/>
              </w:rPr>
            </w:pPr>
            <w:r>
              <w:rPr>
                <w:sz w:val="16"/>
              </w:rPr>
              <w:t>RIQUALIFICAZIONE</w:t>
            </w:r>
          </w:p>
        </w:tc>
        <w:tc>
          <w:tcPr>
            <w:tcW w:w="4940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49"/>
              <w:rPr>
                <w:sz w:val="16"/>
              </w:rPr>
            </w:pPr>
            <w:r>
              <w:rPr>
                <w:sz w:val="16"/>
              </w:rPr>
              <w:t>STRADA DEI CAMPANINI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6"/>
              <w:rPr>
                <w:sz w:val="14"/>
              </w:rPr>
            </w:pPr>
            <w:r>
              <w:rPr>
                <w:sz w:val="14"/>
              </w:rPr>
              <w:t>42.000,00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709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0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19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23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9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8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7831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DEMANIO E PATRIMONIO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22"/>
              <w:rPr>
                <w:sz w:val="14"/>
              </w:rPr>
            </w:pPr>
            <w:r>
              <w:rPr>
                <w:sz w:val="14"/>
              </w:rPr>
              <w:t>40.000,00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19"/>
              <w:rPr>
                <w:sz w:val="14"/>
              </w:rPr>
            </w:pPr>
            <w:r>
              <w:rPr>
                <w:sz w:val="14"/>
              </w:rPr>
              <w:t>40.000,00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77"/>
        <w:gridCol w:w="1478"/>
        <w:gridCol w:w="2573"/>
        <w:gridCol w:w="1188"/>
        <w:gridCol w:w="1233"/>
        <w:gridCol w:w="1410"/>
        <w:gridCol w:w="1410"/>
        <w:gridCol w:w="1410"/>
        <w:gridCol w:w="1403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09.02-2.05.99.99.999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77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7846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4051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240" w:lineRule="auto"/>
              <w:ind w:left="45" w:right="-6"/>
              <w:rPr>
                <w:sz w:val="16"/>
              </w:rPr>
            </w:pPr>
            <w:r>
              <w:rPr>
                <w:sz w:val="16"/>
              </w:rPr>
              <w:t>COMPLETAMENTO DEGLI INTERVENTI DI MESSA IN RIFIUTI AREA EX ZETA PETROLI</w:t>
            </w:r>
          </w:p>
        </w:tc>
        <w:tc>
          <w:tcPr>
            <w:tcW w:w="2421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SICUREZZA E SMALTIMENTO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653"/>
              <w:rPr>
                <w:sz w:val="14"/>
              </w:rPr>
            </w:pPr>
            <w:r>
              <w:rPr>
                <w:sz w:val="14"/>
              </w:rPr>
              <w:t>272.618,39</w:t>
            </w:r>
          </w:p>
        </w:tc>
      </w:tr>
      <w:tr w:rsidR="002637CD">
        <w:trPr>
          <w:trHeight w:val="280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9</w:t>
            </w:r>
          </w:p>
        </w:tc>
        <w:tc>
          <w:tcPr>
            <w:tcW w:w="235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40" w:lineRule="atLeast"/>
              <w:ind w:right="13"/>
              <w:rPr>
                <w:sz w:val="12"/>
              </w:rPr>
            </w:pPr>
            <w:r>
              <w:rPr>
                <w:sz w:val="12"/>
              </w:rPr>
              <w:t>Sviluppo sostenibile e tutela del territorio e dell'ambiente</w:t>
            </w:r>
          </w:p>
        </w:tc>
        <w:tc>
          <w:tcPr>
            <w:tcW w:w="147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625"/>
              <w:rPr>
                <w:b/>
                <w:sz w:val="12"/>
              </w:rPr>
            </w:pPr>
            <w:r>
              <w:rPr>
                <w:b/>
                <w:sz w:val="12"/>
              </w:rPr>
              <w:t>Programma 2</w:t>
            </w:r>
          </w:p>
        </w:tc>
        <w:tc>
          <w:tcPr>
            <w:tcW w:w="257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68"/>
              <w:rPr>
                <w:sz w:val="12"/>
              </w:rPr>
            </w:pPr>
            <w:r>
              <w:rPr>
                <w:sz w:val="12"/>
              </w:rPr>
              <w:t>Tutela, valorizzazione e recupero ambientale</w:t>
            </w:r>
          </w:p>
        </w:tc>
        <w:tc>
          <w:tcPr>
            <w:tcW w:w="1188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714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70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0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240" w:lineRule="auto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240" w:lineRule="auto"/>
              <w:ind w:left="132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896"/>
        <w:gridCol w:w="259"/>
        <w:gridCol w:w="1501"/>
        <w:gridCol w:w="637"/>
        <w:gridCol w:w="3126"/>
        <w:gridCol w:w="1234"/>
        <w:gridCol w:w="1411"/>
        <w:gridCol w:w="1411"/>
        <w:gridCol w:w="1411"/>
        <w:gridCol w:w="1404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20.03-2.05.99.99.999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896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7847</w:t>
            </w:r>
          </w:p>
        </w:tc>
        <w:tc>
          <w:tcPr>
            <w:tcW w:w="259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7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2138" w:type="dxa"/>
            <w:gridSpan w:val="2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INTERVENTI FONDO AREE</w:t>
            </w:r>
          </w:p>
        </w:tc>
        <w:tc>
          <w:tcPr>
            <w:tcW w:w="4360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VERDI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11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0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  <w:tc>
          <w:tcPr>
            <w:tcW w:w="1404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3"/>
              <w:jc w:val="right"/>
              <w:rPr>
                <w:sz w:val="14"/>
              </w:rPr>
            </w:pPr>
            <w:r>
              <w:rPr>
                <w:sz w:val="14"/>
              </w:rPr>
              <w:t>50,00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54"/>
              <w:rPr>
                <w:b/>
                <w:sz w:val="12"/>
              </w:rPr>
            </w:pPr>
            <w:r>
              <w:rPr>
                <w:b/>
                <w:sz w:val="12"/>
              </w:rPr>
              <w:t>Missione 20</w:t>
            </w:r>
          </w:p>
        </w:tc>
        <w:tc>
          <w:tcPr>
            <w:tcW w:w="2074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Fondi e accantonamenti</w:t>
            </w:r>
          </w:p>
        </w:tc>
        <w:tc>
          <w:tcPr>
            <w:tcW w:w="176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906"/>
              <w:rPr>
                <w:b/>
                <w:sz w:val="12"/>
              </w:rPr>
            </w:pPr>
            <w:r>
              <w:rPr>
                <w:b/>
                <w:sz w:val="12"/>
              </w:rPr>
              <w:t>Programma 3</w:t>
            </w:r>
          </w:p>
        </w:tc>
        <w:tc>
          <w:tcPr>
            <w:tcW w:w="63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Altri fondi</w:t>
            </w:r>
          </w:p>
        </w:tc>
        <w:tc>
          <w:tcPr>
            <w:tcW w:w="312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5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5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6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536"/>
        <w:gridCol w:w="912"/>
        <w:gridCol w:w="2243"/>
        <w:gridCol w:w="1573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01.11-2.05.99.99.999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7850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53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Spese</w:t>
            </w:r>
          </w:p>
        </w:tc>
        <w:tc>
          <w:tcPr>
            <w:tcW w:w="91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29"/>
              <w:rPr>
                <w:sz w:val="16"/>
              </w:rPr>
            </w:pPr>
            <w:r>
              <w:rPr>
                <w:sz w:val="16"/>
              </w:rPr>
              <w:t>per edifici di</w:t>
            </w:r>
          </w:p>
        </w:tc>
        <w:tc>
          <w:tcPr>
            <w:tcW w:w="5051" w:type="dxa"/>
            <w:gridSpan w:val="3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15"/>
              <w:rPr>
                <w:sz w:val="16"/>
              </w:rPr>
            </w:pPr>
            <w:r>
              <w:rPr>
                <w:sz w:val="16"/>
              </w:rPr>
              <w:t>culto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8"/>
              <w:rPr>
                <w:sz w:val="14"/>
              </w:rPr>
            </w:pPr>
            <w:r>
              <w:rPr>
                <w:sz w:val="14"/>
              </w:rPr>
              <w:t>200,00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3"/>
              <w:jc w:val="right"/>
              <w:rPr>
                <w:sz w:val="14"/>
              </w:rPr>
            </w:pPr>
            <w:r>
              <w:rPr>
                <w:sz w:val="14"/>
              </w:rPr>
              <w:t>200,00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916"/>
              <w:rPr>
                <w:sz w:val="14"/>
              </w:rPr>
            </w:pPr>
            <w:r>
              <w:rPr>
                <w:sz w:val="14"/>
              </w:rPr>
              <w:t>200,00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8"/>
              <w:rPr>
                <w:sz w:val="14"/>
              </w:rPr>
            </w:pPr>
            <w:r>
              <w:rPr>
                <w:sz w:val="14"/>
              </w:rPr>
              <w:t>8.302,64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448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13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Programma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>11</w:t>
            </w:r>
          </w:p>
        </w:tc>
        <w:tc>
          <w:tcPr>
            <w:tcW w:w="224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0"/>
              <w:rPr>
                <w:sz w:val="12"/>
              </w:rPr>
            </w:pPr>
            <w:r>
              <w:rPr>
                <w:sz w:val="12"/>
              </w:rPr>
              <w:t>Altri servizi generali</w:t>
            </w:r>
          </w:p>
        </w:tc>
        <w:tc>
          <w:tcPr>
            <w:tcW w:w="157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50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3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spacing w:line="122" w:lineRule="exact"/>
        <w:rPr>
          <w:sz w:val="12"/>
        </w:rPr>
        <w:sectPr w:rsidR="002637CD">
          <w:pgSz w:w="16820" w:h="11900" w:orient="landscape"/>
          <w:pgMar w:top="1240" w:right="380" w:bottom="540" w:left="740" w:header="564" w:footer="359" w:gutter="0"/>
          <w:cols w:space="720"/>
        </w:sectPr>
      </w:pPr>
    </w:p>
    <w:p w:rsidR="002637CD" w:rsidRDefault="002637CD">
      <w:pPr>
        <w:pStyle w:val="Corpotesto"/>
        <w:rPr>
          <w:rFonts w:ascii="Times New Roman"/>
          <w:b w:val="0"/>
          <w:sz w:val="12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654"/>
        <w:gridCol w:w="1411"/>
        <w:gridCol w:w="1411"/>
        <w:gridCol w:w="1411"/>
        <w:gridCol w:w="1406"/>
      </w:tblGrid>
      <w:tr w:rsidR="002637CD">
        <w:trPr>
          <w:trHeight w:val="317"/>
        </w:trPr>
        <w:tc>
          <w:tcPr>
            <w:tcW w:w="2177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ind w:left="482"/>
              <w:rPr>
                <w:b/>
                <w:sz w:val="14"/>
              </w:rPr>
            </w:pPr>
            <w:r>
              <w:rPr>
                <w:b/>
                <w:sz w:val="14"/>
              </w:rPr>
              <w:t>Codice di bilancio</w:t>
            </w:r>
          </w:p>
        </w:tc>
        <w:tc>
          <w:tcPr>
            <w:tcW w:w="7654" w:type="dxa"/>
            <w:shd w:val="clear" w:color="auto" w:fill="E6E6E6"/>
          </w:tcPr>
          <w:p w:rsidR="002637CD" w:rsidRDefault="00A1116F">
            <w:pPr>
              <w:pStyle w:val="TableParagraph"/>
              <w:spacing w:before="75" w:line="240" w:lineRule="auto"/>
              <w:rPr>
                <w:b/>
                <w:sz w:val="14"/>
              </w:rPr>
            </w:pPr>
            <w:r>
              <w:rPr>
                <w:b/>
                <w:sz w:val="14"/>
              </w:rPr>
              <w:t>Capitolo Articolo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2019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254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</w:t>
            </w:r>
          </w:p>
          <w:p w:rsidR="002637CD" w:rsidRDefault="00A1116F">
            <w:pPr>
              <w:pStyle w:val="TableParagraph"/>
              <w:spacing w:line="141" w:lineRule="exact"/>
              <w:ind w:left="253" w:right="24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2021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line="156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PREVISIONE di</w:t>
            </w:r>
          </w:p>
          <w:p w:rsidR="002637CD" w:rsidRDefault="00A1116F">
            <w:pPr>
              <w:pStyle w:val="TableParagraph"/>
              <w:spacing w:line="141" w:lineRule="exact"/>
              <w:ind w:left="172" w:right="1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cassa</w:t>
            </w:r>
          </w:p>
        </w:tc>
      </w:tr>
    </w:tbl>
    <w:p w:rsidR="002637CD" w:rsidRDefault="002637CD">
      <w:pPr>
        <w:pStyle w:val="Corpotesto"/>
        <w:spacing w:before="0"/>
        <w:rPr>
          <w:rFonts w:ascii="Times New Roman"/>
          <w:b w:val="0"/>
        </w:rPr>
      </w:pPr>
    </w:p>
    <w:p w:rsidR="002637CD" w:rsidRDefault="002637CD">
      <w:pPr>
        <w:pStyle w:val="Corpotesto"/>
        <w:spacing w:before="11"/>
        <w:rPr>
          <w:rFonts w:ascii="Times New Roman"/>
          <w:b w:val="0"/>
          <w:sz w:val="15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155"/>
        <w:gridCol w:w="1501"/>
        <w:gridCol w:w="2787"/>
        <w:gridCol w:w="977"/>
        <w:gridCol w:w="1235"/>
        <w:gridCol w:w="1412"/>
        <w:gridCol w:w="1412"/>
        <w:gridCol w:w="1412"/>
        <w:gridCol w:w="1405"/>
      </w:tblGrid>
      <w:tr w:rsidR="002637CD">
        <w:trPr>
          <w:trHeight w:val="540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01.05-2.05.99.99.999</w:t>
            </w:r>
          </w:p>
          <w:p w:rsidR="002637CD" w:rsidRDefault="00A1116F">
            <w:pPr>
              <w:pStyle w:val="TableParagraph"/>
              <w:spacing w:line="162" w:lineRule="exact"/>
              <w:ind w:left="50" w:right="333"/>
              <w:rPr>
                <w:sz w:val="14"/>
              </w:rPr>
            </w:pPr>
            <w:r>
              <w:rPr>
                <w:sz w:val="14"/>
              </w:rPr>
              <w:t>Altre spese in conto capitale n.a.c.</w:t>
            </w:r>
          </w:p>
        </w:tc>
        <w:tc>
          <w:tcPr>
            <w:tcW w:w="1155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tabs>
                <w:tab w:val="left" w:pos="1003"/>
              </w:tabs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8000</w:t>
            </w:r>
            <w:r>
              <w:rPr>
                <w:b/>
                <w:sz w:val="16"/>
              </w:rPr>
              <w:tab/>
              <w:t>0</w:t>
            </w:r>
          </w:p>
        </w:tc>
        <w:tc>
          <w:tcPr>
            <w:tcW w:w="6500" w:type="dxa"/>
            <w:gridSpan w:val="4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rPr>
                <w:sz w:val="16"/>
              </w:rPr>
            </w:pPr>
            <w:r>
              <w:rPr>
                <w:sz w:val="16"/>
              </w:rPr>
              <w:t>Manutenzione straordinaria e nuove opere cimiteriali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00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2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45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5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797"/>
              <w:rPr>
                <w:sz w:val="14"/>
              </w:rPr>
            </w:pPr>
            <w:r>
              <w:rPr>
                <w:sz w:val="14"/>
              </w:rPr>
              <w:t>3.500,00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1</w:t>
            </w:r>
          </w:p>
        </w:tc>
        <w:tc>
          <w:tcPr>
            <w:tcW w:w="2333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Servizi istituzionali, generali e di gestione</w:t>
            </w:r>
          </w:p>
        </w:tc>
        <w:tc>
          <w:tcPr>
            <w:tcW w:w="1501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647"/>
              <w:rPr>
                <w:b/>
                <w:sz w:val="12"/>
              </w:rPr>
            </w:pPr>
            <w:r>
              <w:rPr>
                <w:b/>
                <w:sz w:val="12"/>
              </w:rPr>
              <w:t>Programma 5</w:t>
            </w:r>
          </w:p>
        </w:tc>
        <w:tc>
          <w:tcPr>
            <w:tcW w:w="278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rPr>
                <w:sz w:val="12"/>
              </w:rPr>
            </w:pPr>
            <w:r>
              <w:rPr>
                <w:sz w:val="12"/>
              </w:rPr>
              <w:t>Gestione dei beni demaniali e patrimoniali</w:t>
            </w:r>
          </w:p>
        </w:tc>
        <w:tc>
          <w:tcPr>
            <w:tcW w:w="977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499"/>
              <w:rPr>
                <w:b/>
                <w:sz w:val="12"/>
              </w:rPr>
            </w:pPr>
            <w:r>
              <w:rPr>
                <w:b/>
                <w:sz w:val="12"/>
              </w:rPr>
              <w:t>Titolo 2</w:t>
            </w:r>
          </w:p>
        </w:tc>
        <w:tc>
          <w:tcPr>
            <w:tcW w:w="264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6"/>
              <w:rPr>
                <w:sz w:val="12"/>
              </w:rPr>
            </w:pPr>
            <w:r>
              <w:rPr>
                <w:sz w:val="12"/>
              </w:rPr>
              <w:t>Spese in conto capitale</w:t>
            </w:r>
          </w:p>
        </w:tc>
        <w:tc>
          <w:tcPr>
            <w:tcW w:w="1412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0"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 5</w:t>
            </w:r>
          </w:p>
        </w:tc>
        <w:tc>
          <w:tcPr>
            <w:tcW w:w="2817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22"/>
              <w:rPr>
                <w:sz w:val="12"/>
              </w:rPr>
            </w:pPr>
            <w:r>
              <w:rPr>
                <w:sz w:val="12"/>
              </w:rPr>
              <w:t>Altre spese in conto capitale</w:t>
            </w:r>
          </w:p>
        </w:tc>
      </w:tr>
    </w:tbl>
    <w:p w:rsidR="002637CD" w:rsidRDefault="002637CD">
      <w:pPr>
        <w:pStyle w:val="Corpotesto"/>
        <w:spacing w:before="11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832"/>
        <w:gridCol w:w="1411"/>
        <w:gridCol w:w="1411"/>
        <w:gridCol w:w="1411"/>
        <w:gridCol w:w="1406"/>
      </w:tblGrid>
      <w:tr w:rsidR="002637CD">
        <w:trPr>
          <w:trHeight w:val="179"/>
        </w:trPr>
        <w:tc>
          <w:tcPr>
            <w:tcW w:w="9832" w:type="dxa"/>
            <w:shd w:val="clear" w:color="auto" w:fill="E6E6E6"/>
          </w:tcPr>
          <w:p w:rsidR="002637CD" w:rsidRDefault="00A1116F">
            <w:pPr>
              <w:pStyle w:val="TableParagraph"/>
              <w:tabs>
                <w:tab w:val="left" w:pos="2615"/>
              </w:tabs>
              <w:spacing w:line="159" w:lineRule="exact"/>
              <w:ind w:left="106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RESPONSABILE</w:t>
            </w:r>
            <w:r>
              <w:rPr>
                <w:b/>
                <w:sz w:val="16"/>
              </w:rPr>
              <w:tab/>
              <w:t>2 LOMBARDINI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CLAUDIO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636"/>
              <w:rPr>
                <w:b/>
                <w:sz w:val="14"/>
              </w:rPr>
            </w:pPr>
            <w:r>
              <w:rPr>
                <w:b/>
                <w:sz w:val="14"/>
              </w:rPr>
              <w:t>412.919,00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636"/>
              <w:rPr>
                <w:b/>
                <w:sz w:val="14"/>
              </w:rPr>
            </w:pPr>
            <w:r>
              <w:rPr>
                <w:b/>
                <w:sz w:val="14"/>
              </w:rPr>
              <w:t>339.820,00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636"/>
              <w:rPr>
                <w:b/>
                <w:sz w:val="14"/>
              </w:rPr>
            </w:pPr>
            <w:r>
              <w:rPr>
                <w:b/>
                <w:sz w:val="14"/>
              </w:rPr>
              <w:t>335.820,00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519"/>
              <w:rPr>
                <w:b/>
                <w:sz w:val="14"/>
              </w:rPr>
            </w:pPr>
            <w:r>
              <w:rPr>
                <w:b/>
                <w:sz w:val="14"/>
              </w:rPr>
              <w:t>1.232.897,84</w:t>
            </w:r>
          </w:p>
        </w:tc>
      </w:tr>
    </w:tbl>
    <w:p w:rsidR="002637CD" w:rsidRDefault="002637CD">
      <w:pPr>
        <w:pStyle w:val="Corpotesto"/>
        <w:spacing w:before="7"/>
        <w:rPr>
          <w:rFonts w:ascii="Times New Roman"/>
          <w:b w:val="0"/>
          <w:sz w:val="7"/>
        </w:rPr>
      </w:pPr>
    </w:p>
    <w:p w:rsidR="002637CD" w:rsidRDefault="00A1116F">
      <w:pPr>
        <w:pStyle w:val="Corpotesto"/>
        <w:tabs>
          <w:tab w:val="left" w:pos="2474"/>
        </w:tabs>
        <w:spacing w:before="94"/>
        <w:ind w:left="181"/>
      </w:pPr>
      <w:r>
        <w:t>Responsabile</w:t>
      </w:r>
      <w:r>
        <w:tab/>
        <w:t>3 FASANI</w:t>
      </w:r>
      <w:r>
        <w:rPr>
          <w:spacing w:val="-1"/>
        </w:rPr>
        <w:t xml:space="preserve"> </w:t>
      </w:r>
      <w:r>
        <w:t>PAOLO</w:t>
      </w:r>
    </w:p>
    <w:p w:rsidR="002637CD" w:rsidRDefault="002637CD">
      <w:pPr>
        <w:spacing w:before="2"/>
        <w:rPr>
          <w:b/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10101"/>
          <w:left w:val="single" w:sz="8" w:space="0" w:color="010101"/>
          <w:bottom w:val="single" w:sz="8" w:space="0" w:color="010101"/>
          <w:right w:val="single" w:sz="8" w:space="0" w:color="010101"/>
          <w:insideH w:val="single" w:sz="8" w:space="0" w:color="010101"/>
          <w:insideV w:val="single" w:sz="8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97"/>
        <w:gridCol w:w="1178"/>
        <w:gridCol w:w="1002"/>
        <w:gridCol w:w="152"/>
        <w:gridCol w:w="1505"/>
        <w:gridCol w:w="2506"/>
        <w:gridCol w:w="515"/>
        <w:gridCol w:w="150"/>
        <w:gridCol w:w="585"/>
        <w:gridCol w:w="1233"/>
        <w:gridCol w:w="1410"/>
        <w:gridCol w:w="1410"/>
        <w:gridCol w:w="1410"/>
        <w:gridCol w:w="1403"/>
      </w:tblGrid>
      <w:tr w:rsidR="002637CD">
        <w:trPr>
          <w:trHeight w:val="379"/>
        </w:trPr>
        <w:tc>
          <w:tcPr>
            <w:tcW w:w="2175" w:type="dxa"/>
            <w:gridSpan w:val="2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201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08.01-1.03.02.11.006</w:t>
            </w:r>
          </w:p>
          <w:p w:rsidR="002637CD" w:rsidRDefault="00A1116F">
            <w:pPr>
              <w:pStyle w:val="TableParagraph"/>
              <w:spacing w:line="158" w:lineRule="exact"/>
              <w:ind w:left="50"/>
              <w:rPr>
                <w:sz w:val="14"/>
              </w:rPr>
            </w:pPr>
            <w:r>
              <w:rPr>
                <w:sz w:val="14"/>
              </w:rPr>
              <w:t>Patrocinio legale</w:t>
            </w:r>
          </w:p>
        </w:tc>
        <w:tc>
          <w:tcPr>
            <w:tcW w:w="1002" w:type="dxa"/>
            <w:tcBorders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427"/>
              <w:rPr>
                <w:b/>
                <w:sz w:val="16"/>
              </w:rPr>
            </w:pPr>
            <w:r>
              <w:rPr>
                <w:b/>
                <w:sz w:val="16"/>
              </w:rPr>
              <w:t>2700</w:t>
            </w:r>
          </w:p>
        </w:tc>
        <w:tc>
          <w:tcPr>
            <w:tcW w:w="152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80" w:lineRule="exact"/>
              <w:ind w:left="11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150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68"/>
              <w:rPr>
                <w:sz w:val="16"/>
              </w:rPr>
            </w:pPr>
            <w:r>
              <w:rPr>
                <w:sz w:val="16"/>
              </w:rPr>
              <w:t>INCARICHI LEGALI</w:t>
            </w:r>
          </w:p>
          <w:p w:rsidR="002637CD" w:rsidRDefault="00A1116F">
            <w:pPr>
              <w:pStyle w:val="TableParagraph"/>
              <w:spacing w:line="183" w:lineRule="exact"/>
              <w:ind w:left="68"/>
              <w:rPr>
                <w:sz w:val="16"/>
              </w:rPr>
            </w:pPr>
            <w:r>
              <w:rPr>
                <w:sz w:val="16"/>
              </w:rPr>
              <w:t>PETROLI</w:t>
            </w:r>
          </w:p>
        </w:tc>
        <w:tc>
          <w:tcPr>
            <w:tcW w:w="2506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0"/>
              <w:rPr>
                <w:sz w:val="16"/>
              </w:rPr>
            </w:pPr>
            <w:r>
              <w:rPr>
                <w:sz w:val="16"/>
              </w:rPr>
              <w:t>CONTENZIOSO LOTTIZZAZIONE</w:t>
            </w:r>
          </w:p>
        </w:tc>
        <w:tc>
          <w:tcPr>
            <w:tcW w:w="515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GELSI</w:t>
            </w:r>
          </w:p>
        </w:tc>
        <w:tc>
          <w:tcPr>
            <w:tcW w:w="150" w:type="dxa"/>
            <w:tcBorders>
              <w:left w:val="nil"/>
              <w:bottom w:val="thickThinMediumGap" w:sz="6" w:space="0" w:color="010101"/>
              <w:right w:val="nil"/>
            </w:tcBorders>
          </w:tcPr>
          <w:p w:rsidR="002637CD" w:rsidRDefault="00A1116F">
            <w:pPr>
              <w:pStyle w:val="TableParagraph"/>
              <w:spacing w:line="176" w:lineRule="exact"/>
              <w:ind w:left="31"/>
              <w:rPr>
                <w:sz w:val="16"/>
              </w:rPr>
            </w:pPr>
            <w:r>
              <w:rPr>
                <w:sz w:val="16"/>
              </w:rPr>
              <w:t>E</w:t>
            </w:r>
          </w:p>
        </w:tc>
        <w:tc>
          <w:tcPr>
            <w:tcW w:w="1818" w:type="dxa"/>
            <w:gridSpan w:val="2"/>
            <w:tcBorders>
              <w:left w:val="nil"/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spacing w:line="176" w:lineRule="exact"/>
              <w:ind w:left="32"/>
              <w:rPr>
                <w:sz w:val="16"/>
              </w:rPr>
            </w:pPr>
            <w:r>
              <w:rPr>
                <w:sz w:val="16"/>
              </w:rPr>
              <w:t>RICORSO ZETA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0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0"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03" w:type="dxa"/>
            <w:tcBorders>
              <w:bottom w:val="thickThinMediumGap" w:sz="6" w:space="0" w:color="010101"/>
            </w:tcBorders>
          </w:tcPr>
          <w:p w:rsidR="002637CD" w:rsidRDefault="00A1116F">
            <w:pPr>
              <w:pStyle w:val="TableParagraph"/>
              <w:ind w:left="810"/>
              <w:rPr>
                <w:sz w:val="14"/>
              </w:rPr>
            </w:pPr>
            <w:r>
              <w:rPr>
                <w:sz w:val="14"/>
              </w:rPr>
              <w:t>3.309,93</w:t>
            </w:r>
          </w:p>
        </w:tc>
      </w:tr>
      <w:tr w:rsidR="002637CD">
        <w:trPr>
          <w:trHeight w:val="142"/>
        </w:trPr>
        <w:tc>
          <w:tcPr>
            <w:tcW w:w="997" w:type="dxa"/>
            <w:tcBorders>
              <w:top w:val="thinThickMediumGap" w:sz="6" w:space="0" w:color="010101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288"/>
              <w:rPr>
                <w:b/>
                <w:sz w:val="12"/>
              </w:rPr>
            </w:pPr>
            <w:r>
              <w:rPr>
                <w:b/>
                <w:sz w:val="12"/>
              </w:rPr>
              <w:t>Missione 8</w:t>
            </w:r>
          </w:p>
        </w:tc>
        <w:tc>
          <w:tcPr>
            <w:tcW w:w="218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right="-15"/>
              <w:rPr>
                <w:sz w:val="12"/>
              </w:rPr>
            </w:pPr>
            <w:r>
              <w:rPr>
                <w:sz w:val="12"/>
              </w:rPr>
              <w:t>Assetto del territorio ed edilizia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abitativa</w:t>
            </w:r>
          </w:p>
        </w:tc>
        <w:tc>
          <w:tcPr>
            <w:tcW w:w="1657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800"/>
              <w:rPr>
                <w:b/>
                <w:sz w:val="12"/>
              </w:rPr>
            </w:pPr>
            <w:r>
              <w:rPr>
                <w:b/>
                <w:sz w:val="12"/>
              </w:rPr>
              <w:t>Programma 1</w:t>
            </w:r>
          </w:p>
        </w:tc>
        <w:tc>
          <w:tcPr>
            <w:tcW w:w="2506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64"/>
              <w:rPr>
                <w:sz w:val="12"/>
              </w:rPr>
            </w:pPr>
            <w:r>
              <w:rPr>
                <w:sz w:val="12"/>
              </w:rPr>
              <w:t>Urbanistica e assetto del territorio</w:t>
            </w:r>
          </w:p>
        </w:tc>
        <w:tc>
          <w:tcPr>
            <w:tcW w:w="1250" w:type="dxa"/>
            <w:gridSpan w:val="3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777"/>
              <w:rPr>
                <w:b/>
                <w:sz w:val="12"/>
              </w:rPr>
            </w:pPr>
            <w:r>
              <w:rPr>
                <w:b/>
                <w:sz w:val="12"/>
              </w:rPr>
              <w:t>Titolo 1</w:t>
            </w:r>
          </w:p>
        </w:tc>
        <w:tc>
          <w:tcPr>
            <w:tcW w:w="1233" w:type="dxa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71"/>
              <w:rPr>
                <w:sz w:val="12"/>
              </w:rPr>
            </w:pPr>
            <w:r>
              <w:rPr>
                <w:sz w:val="12"/>
              </w:rPr>
              <w:t>Spese correnti</w:t>
            </w:r>
          </w:p>
        </w:tc>
        <w:tc>
          <w:tcPr>
            <w:tcW w:w="2820" w:type="dxa"/>
            <w:gridSpan w:val="2"/>
            <w:tcBorders>
              <w:top w:val="thinThickMediumGap" w:sz="6" w:space="0" w:color="010101"/>
              <w:left w:val="nil"/>
              <w:righ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before="5" w:line="117" w:lineRule="exact"/>
              <w:ind w:left="1766" w:right="-15"/>
              <w:rPr>
                <w:b/>
                <w:sz w:val="12"/>
              </w:rPr>
            </w:pPr>
            <w:r>
              <w:rPr>
                <w:b/>
                <w:sz w:val="12"/>
              </w:rPr>
              <w:t>Macroaggregato</w:t>
            </w:r>
            <w:r>
              <w:rPr>
                <w:b/>
                <w:spacing w:val="29"/>
                <w:sz w:val="12"/>
              </w:rPr>
              <w:t xml:space="preserve"> </w:t>
            </w:r>
            <w:r>
              <w:rPr>
                <w:b/>
                <w:spacing w:val="-13"/>
                <w:sz w:val="12"/>
              </w:rPr>
              <w:t>3</w:t>
            </w:r>
          </w:p>
        </w:tc>
        <w:tc>
          <w:tcPr>
            <w:tcW w:w="2813" w:type="dxa"/>
            <w:gridSpan w:val="2"/>
            <w:tcBorders>
              <w:top w:val="thinThickMediumGap" w:sz="6" w:space="0" w:color="010101"/>
              <w:left w:val="nil"/>
            </w:tcBorders>
            <w:shd w:val="clear" w:color="auto" w:fill="DFDFDF"/>
          </w:tcPr>
          <w:p w:rsidR="002637CD" w:rsidRDefault="00A1116F">
            <w:pPr>
              <w:pStyle w:val="TableParagraph"/>
              <w:spacing w:line="122" w:lineRule="exact"/>
              <w:ind w:left="133"/>
              <w:rPr>
                <w:sz w:val="12"/>
              </w:rPr>
            </w:pPr>
            <w:r>
              <w:rPr>
                <w:sz w:val="12"/>
              </w:rPr>
              <w:t>Acquisto di beni e servizi</w:t>
            </w:r>
          </w:p>
        </w:tc>
      </w:tr>
    </w:tbl>
    <w:p w:rsidR="002637CD" w:rsidRDefault="002637CD">
      <w:pPr>
        <w:spacing w:before="11"/>
        <w:rPr>
          <w:b/>
          <w:sz w:val="23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832"/>
        <w:gridCol w:w="1411"/>
        <w:gridCol w:w="1411"/>
        <w:gridCol w:w="1411"/>
        <w:gridCol w:w="1406"/>
      </w:tblGrid>
      <w:tr w:rsidR="002637CD">
        <w:trPr>
          <w:trHeight w:val="179"/>
        </w:trPr>
        <w:tc>
          <w:tcPr>
            <w:tcW w:w="9832" w:type="dxa"/>
            <w:shd w:val="clear" w:color="auto" w:fill="E6E6E6"/>
          </w:tcPr>
          <w:p w:rsidR="002637CD" w:rsidRDefault="00A1116F">
            <w:pPr>
              <w:pStyle w:val="TableParagraph"/>
              <w:tabs>
                <w:tab w:val="left" w:pos="2615"/>
              </w:tabs>
              <w:spacing w:line="159" w:lineRule="exact"/>
              <w:ind w:left="106"/>
              <w:rPr>
                <w:b/>
                <w:sz w:val="16"/>
              </w:rPr>
            </w:pPr>
            <w:r>
              <w:rPr>
                <w:b/>
                <w:sz w:val="16"/>
              </w:rPr>
              <w:t>TOTALE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RESPONSABILE</w:t>
            </w:r>
            <w:r>
              <w:rPr>
                <w:b/>
                <w:sz w:val="16"/>
              </w:rPr>
              <w:tab/>
              <w:t>3 FASANI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PAOLO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0" w:right="5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0" w:right="5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0" w:right="5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before="6"/>
              <w:ind w:left="792"/>
              <w:rPr>
                <w:b/>
                <w:sz w:val="14"/>
              </w:rPr>
            </w:pPr>
            <w:r>
              <w:rPr>
                <w:b/>
                <w:sz w:val="14"/>
              </w:rPr>
              <w:t>3.309,93</w:t>
            </w:r>
          </w:p>
        </w:tc>
      </w:tr>
    </w:tbl>
    <w:p w:rsidR="002637CD" w:rsidRDefault="002637CD">
      <w:pPr>
        <w:rPr>
          <w:b/>
          <w:sz w:val="20"/>
        </w:rPr>
      </w:pPr>
    </w:p>
    <w:p w:rsidR="002637CD" w:rsidRDefault="002637CD">
      <w:pPr>
        <w:rPr>
          <w:b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10101"/>
          <w:left w:val="single" w:sz="6" w:space="0" w:color="010101"/>
          <w:bottom w:val="single" w:sz="6" w:space="0" w:color="010101"/>
          <w:right w:val="single" w:sz="6" w:space="0" w:color="010101"/>
          <w:insideH w:val="single" w:sz="6" w:space="0" w:color="010101"/>
          <w:insideV w:val="single" w:sz="6" w:space="0" w:color="010101"/>
        </w:tblBorders>
        <w:tblLayout w:type="fixed"/>
        <w:tblLook w:val="01E0" w:firstRow="1" w:lastRow="1" w:firstColumn="1" w:lastColumn="1" w:noHBand="0" w:noVBand="0"/>
      </w:tblPr>
      <w:tblGrid>
        <w:gridCol w:w="9830"/>
        <w:gridCol w:w="1411"/>
        <w:gridCol w:w="1411"/>
        <w:gridCol w:w="1411"/>
        <w:gridCol w:w="1406"/>
      </w:tblGrid>
      <w:tr w:rsidR="002637CD">
        <w:trPr>
          <w:trHeight w:val="248"/>
        </w:trPr>
        <w:tc>
          <w:tcPr>
            <w:tcW w:w="9830" w:type="dxa"/>
            <w:shd w:val="clear" w:color="auto" w:fill="E6E6E6"/>
          </w:tcPr>
          <w:p w:rsidR="002637CD" w:rsidRDefault="00A1116F">
            <w:pPr>
              <w:pStyle w:val="TableParagraph"/>
              <w:spacing w:line="228" w:lineRule="exact"/>
              <w:ind w:left="123"/>
              <w:rPr>
                <w:b/>
              </w:rPr>
            </w:pPr>
            <w:r>
              <w:rPr>
                <w:b/>
              </w:rPr>
              <w:t>TOTALE GENERALE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41" w:line="240" w:lineRule="auto"/>
              <w:ind w:left="519"/>
              <w:rPr>
                <w:b/>
                <w:sz w:val="14"/>
              </w:rPr>
            </w:pPr>
            <w:r>
              <w:rPr>
                <w:b/>
                <w:sz w:val="14"/>
              </w:rPr>
              <w:t>1.517.461,00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41" w:line="240" w:lineRule="auto"/>
              <w:ind w:left="519"/>
              <w:rPr>
                <w:b/>
                <w:sz w:val="14"/>
              </w:rPr>
            </w:pPr>
            <w:r>
              <w:rPr>
                <w:b/>
                <w:sz w:val="14"/>
              </w:rPr>
              <w:t>1.414.762,00</w:t>
            </w:r>
          </w:p>
        </w:tc>
        <w:tc>
          <w:tcPr>
            <w:tcW w:w="1411" w:type="dxa"/>
            <w:shd w:val="clear" w:color="auto" w:fill="E6E6E6"/>
          </w:tcPr>
          <w:p w:rsidR="002637CD" w:rsidRDefault="00A1116F">
            <w:pPr>
              <w:pStyle w:val="TableParagraph"/>
              <w:spacing w:before="41" w:line="240" w:lineRule="auto"/>
              <w:ind w:left="519"/>
              <w:rPr>
                <w:b/>
                <w:sz w:val="14"/>
              </w:rPr>
            </w:pPr>
            <w:r>
              <w:rPr>
                <w:b/>
                <w:sz w:val="14"/>
              </w:rPr>
              <w:t>1.413.949,00</w:t>
            </w:r>
          </w:p>
        </w:tc>
        <w:tc>
          <w:tcPr>
            <w:tcW w:w="1406" w:type="dxa"/>
            <w:shd w:val="clear" w:color="auto" w:fill="E6E6E6"/>
          </w:tcPr>
          <w:p w:rsidR="002637CD" w:rsidRDefault="00A1116F">
            <w:pPr>
              <w:pStyle w:val="TableParagraph"/>
              <w:spacing w:before="41" w:line="240" w:lineRule="auto"/>
              <w:ind w:left="519"/>
              <w:rPr>
                <w:b/>
                <w:sz w:val="14"/>
              </w:rPr>
            </w:pPr>
            <w:r>
              <w:rPr>
                <w:b/>
                <w:sz w:val="14"/>
              </w:rPr>
              <w:t>2.970.319,48</w:t>
            </w:r>
          </w:p>
        </w:tc>
      </w:tr>
    </w:tbl>
    <w:p w:rsidR="0013553E" w:rsidRDefault="0013553E"/>
    <w:sectPr w:rsidR="0013553E">
      <w:pgSz w:w="16820" w:h="11900" w:orient="landscape"/>
      <w:pgMar w:top="1240" w:right="380" w:bottom="540" w:left="740" w:header="564" w:footer="35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9BF" w:rsidRDefault="00C209BF">
      <w:r>
        <w:separator/>
      </w:r>
    </w:p>
  </w:endnote>
  <w:endnote w:type="continuationSeparator" w:id="0">
    <w:p w:rsidR="00C209BF" w:rsidRDefault="00C20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37CD" w:rsidRDefault="00B02675">
    <w:pPr>
      <w:pStyle w:val="Corpotesto"/>
      <w:spacing w:before="0" w:line="14" w:lineRule="auto"/>
      <w:rPr>
        <w:b w:val="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503074688" behindDoc="1" locked="0" layoutInCell="1" allowOverlap="1">
              <wp:simplePos x="0" y="0"/>
              <wp:positionH relativeFrom="page">
                <wp:posOffset>5035550</wp:posOffset>
              </wp:positionH>
              <wp:positionV relativeFrom="page">
                <wp:posOffset>7188835</wp:posOffset>
              </wp:positionV>
              <wp:extent cx="619125" cy="125095"/>
              <wp:effectExtent l="0" t="0" r="317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125" cy="125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37CD" w:rsidRDefault="00A1116F">
                          <w:pPr>
                            <w:spacing w:before="15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Pagina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2675">
                            <w:rPr>
                              <w:noProof/>
                              <w:sz w:val="14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z w:val="14"/>
                            </w:rPr>
                            <w:t xml:space="preserve"> di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8" type="#_x0000_t202" style="position:absolute;margin-left:396.5pt;margin-top:566.05pt;width:48.75pt;height:9.85pt;z-index:-24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" filled="f" stroked="f">
              <v:textbox inset="0,0,0,0">
                <w:txbxContent>
                  <w:p w:rsidR="002637CD" w:rsidRDefault="00A1116F">
                    <w:pPr>
                      <w:spacing w:before="15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Pagina </w:t>
                    </w:r>
                    <w: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2675">
                      <w:rPr>
                        <w:noProof/>
                        <w:sz w:val="14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sz w:val="14"/>
                      </w:rPr>
                      <w:t xml:space="preserve"> di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37CD" w:rsidRDefault="00B02675">
    <w:pPr>
      <w:pStyle w:val="Corpotesto"/>
      <w:spacing w:before="0" w:line="14" w:lineRule="auto"/>
      <w:rPr>
        <w:b w:val="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503074712" behindDoc="1" locked="0" layoutInCell="1" allowOverlap="1">
              <wp:simplePos x="0" y="0"/>
              <wp:positionH relativeFrom="page">
                <wp:posOffset>5022850</wp:posOffset>
              </wp:positionH>
              <wp:positionV relativeFrom="page">
                <wp:posOffset>7188835</wp:posOffset>
              </wp:positionV>
              <wp:extent cx="643890" cy="125095"/>
              <wp:effectExtent l="3175" t="0" r="635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890" cy="125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37CD" w:rsidRDefault="00A1116F">
                          <w:pPr>
                            <w:spacing w:before="15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Pagina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2675">
                            <w:rPr>
                              <w:noProof/>
                              <w:sz w:val="14"/>
                            </w:rPr>
                            <w:t>17</w:t>
                          </w:r>
                          <w:r>
                            <w:fldChar w:fldCharType="end"/>
                          </w:r>
                          <w:r>
                            <w:rPr>
                              <w:sz w:val="14"/>
                            </w:rPr>
                            <w:t xml:space="preserve"> di 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9" type="#_x0000_t202" style="position:absolute;margin-left:395.5pt;margin-top:566.05pt;width:50.7pt;height:9.85pt;z-index:-241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" filled="f" stroked="f">
              <v:textbox inset="0,0,0,0">
                <w:txbxContent>
                  <w:p w:rsidR="002637CD" w:rsidRDefault="00A1116F">
                    <w:pPr>
                      <w:spacing w:before="15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Pagina </w:t>
                    </w:r>
                    <w: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2675">
                      <w:rPr>
                        <w:noProof/>
                        <w:sz w:val="14"/>
                      </w:rPr>
                      <w:t>17</w:t>
                    </w:r>
                    <w:r>
                      <w:fldChar w:fldCharType="end"/>
                    </w:r>
                    <w:r>
                      <w:rPr>
                        <w:sz w:val="14"/>
                      </w:rPr>
                      <w:t xml:space="preserve"> di 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9BF" w:rsidRDefault="00C209BF">
      <w:r>
        <w:separator/>
      </w:r>
    </w:p>
  </w:footnote>
  <w:footnote w:type="continuationSeparator" w:id="0">
    <w:p w:rsidR="00C209BF" w:rsidRDefault="00C209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37CD" w:rsidRDefault="00B02675">
    <w:pPr>
      <w:pStyle w:val="Corpotesto"/>
      <w:spacing w:before="0" w:line="14" w:lineRule="auto"/>
      <w:rPr>
        <w:b w:val="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503074664" behindDoc="1" locked="0" layoutInCell="1" allowOverlap="1">
              <wp:simplePos x="0" y="0"/>
              <wp:positionH relativeFrom="page">
                <wp:posOffset>4023995</wp:posOffset>
              </wp:positionH>
              <wp:positionV relativeFrom="page">
                <wp:posOffset>345440</wp:posOffset>
              </wp:positionV>
              <wp:extent cx="2414270" cy="463550"/>
              <wp:effectExtent l="4445" t="2540" r="635" b="63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4270" cy="463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37CD" w:rsidRDefault="00A1116F">
                          <w:pPr>
                            <w:spacing w:before="14"/>
                            <w:ind w:right="1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Unione Campospinoso e Albaredo (PV)</w:t>
                          </w:r>
                        </w:p>
                        <w:p w:rsidR="002637CD" w:rsidRDefault="00A1116F">
                          <w:pPr>
                            <w:spacing w:before="5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Piano esecutivo di gestione 2019</w:t>
                          </w:r>
                        </w:p>
                        <w:p w:rsidR="002637CD" w:rsidRDefault="00A1116F">
                          <w:pPr>
                            <w:ind w:right="1"/>
                            <w:jc w:val="center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SPESE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67" type="#_x0000_t202" style="position:absolute;margin-left:316.85pt;margin-top:27.2pt;width:190.1pt;height:36.5pt;z-index:-241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" filled="f" stroked="f">
              <v:textbox inset="0,0,0,0">
                <w:txbxContent>
                  <w:p w:rsidR="002637CD" w:rsidRDefault="00A1116F">
                    <w:pPr>
                      <w:spacing w:before="14"/>
                      <w:ind w:right="1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Unione Campospinoso e Albaredo (PV)</w:t>
                    </w:r>
                  </w:p>
                  <w:p w:rsidR="002637CD" w:rsidRDefault="00A1116F">
                    <w:pPr>
                      <w:spacing w:before="5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Piano esecutivo di gestione 2019</w:t>
                    </w:r>
                  </w:p>
                  <w:p w:rsidR="002637CD" w:rsidRDefault="00A1116F">
                    <w:pPr>
                      <w:ind w:right="1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SPESE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7CD"/>
    <w:rsid w:val="0013553E"/>
    <w:rsid w:val="002637CD"/>
    <w:rsid w:val="00A1116F"/>
    <w:rsid w:val="00B02675"/>
    <w:rsid w:val="00C20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"/>
    </w:pPr>
    <w:rPr>
      <w:b/>
      <w:bCs/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153" w:lineRule="exact"/>
      <w:ind w:left="67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"/>
    </w:pPr>
    <w:rPr>
      <w:b/>
      <w:bCs/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153" w:lineRule="exact"/>
      <w:ind w:left="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6841</Words>
  <Characters>38997</Characters>
  <Application>Microsoft Office Word</Application>
  <DocSecurity>0</DocSecurity>
  <Lines>324</Lines>
  <Paragraphs>91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</dc:creator>
  <cp:lastModifiedBy>Segreteria</cp:lastModifiedBy>
  <cp:revision>2</cp:revision>
  <cp:lastPrinted>2019-05-22T14:30:00Z</cp:lastPrinted>
  <dcterms:created xsi:type="dcterms:W3CDTF">2020-02-14T13:54:00Z</dcterms:created>
  <dcterms:modified xsi:type="dcterms:W3CDTF">2020-02-14T13:54:00Z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2019-05-22T00:00:00Z</vt:filetime>
  </property>
  <property fmtid="{D5CDD505-2E9C-101B-9397-08002B2CF9AE}" pid="3" name="Creator">
    <vt:lpwstr>Sub Systems, Inc. - pdc7</vt:lpwstr>
  </property>
  <property fmtid="{D5CDD505-2E9C-101B-9397-08002B2CF9AE}" pid="4" name="LastSaved">
    <vt:filetime>2019-05-22T00:00:00Z</vt:filetime>
  </property>
</Properties>
</file>